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2049" o:bwmode="white" o:targetscreensize="800,600">
      <v:fill r:id="rId5" o:title="19h58PICcqd_1024" recolor="t" type="frame"/>
    </v:background>
  </w:background>
  <w:body>
    <w:p w:rsidR="009107AF" w:rsidRDefault="00D439C9">
      <w:r>
        <w:rPr>
          <w:rFonts w:hint="eastAsia"/>
          <w:lang w:eastAsia="zh-CN"/>
        </w:rPr>
        <w:t xml:space="preserve">                </w:t>
      </w:r>
    </w:p>
    <w:p w:rsidR="009107AF" w:rsidRPr="00165B94" w:rsidRDefault="00C90AA4" w:rsidP="00165B94">
      <w:pPr>
        <w:widowControl/>
        <w:jc w:val="left"/>
        <w:rPr>
          <w:lang w:eastAsia="zh-CN"/>
        </w:rPr>
      </w:pPr>
      <w:bookmarkStart w:id="0" w:name="_GoBack"/>
      <w:bookmarkEnd w:id="0"/>
      <w:r>
        <w:rPr>
          <w:noProof/>
          <w:lang w:eastAsia="zh-CN"/>
        </w:rPr>
        <w:pict>
          <v:rect id="_x0000_s2066" style="position:absolute;margin-left:118.65pt;margin-top:586.4pt;width:392.25pt;height:165.6pt;z-index:251663360">
            <v:fill r:id="rId5" o:title="19h58PICcqd_1024" recolor="t" rotate="t" type="frame"/>
            <v:textbox>
              <w:txbxContent>
                <w:p w:rsidR="0088557F" w:rsidRPr="0088557F" w:rsidRDefault="0088557F">
                  <w:pPr>
                    <w:rPr>
                      <w:rFonts w:ascii="MingLiU_HKSCS-ExtB"/>
                      <w:b/>
                      <w:color w:val="002060"/>
                      <w:lang w:eastAsia="zh-CN"/>
                    </w:rPr>
                  </w:pPr>
                  <w:r>
                    <w:rPr>
                      <w:rFonts w:hint="eastAsia"/>
                      <w:lang w:eastAsia="zh-CN"/>
                    </w:rPr>
                    <w:t xml:space="preserve"> </w:t>
                  </w:r>
                  <w:r w:rsidRPr="0088557F">
                    <w:rPr>
                      <w:rFonts w:ascii="MingLiU_HKSCS-ExtB" w:hint="eastAsia"/>
                      <w:b/>
                      <w:color w:val="002060"/>
                      <w:lang w:eastAsia="zh-CN"/>
                    </w:rPr>
                    <w:t>地址：临沧市</w:t>
                  </w:r>
                </w:p>
                <w:p w:rsidR="0088557F" w:rsidRPr="0088557F" w:rsidRDefault="0088557F">
                  <w:pPr>
                    <w:rPr>
                      <w:rFonts w:ascii="MingLiU_HKSCS-ExtB" w:eastAsia="MingLiU_HKSCS-ExtB" w:hAnsi="MingLiU_HKSCS-ExtB"/>
                      <w:b/>
                      <w:color w:val="002060"/>
                      <w:lang w:eastAsia="zh-CN"/>
                    </w:rPr>
                  </w:pPr>
                </w:p>
                <w:p w:rsidR="0088557F" w:rsidRDefault="0088557F" w:rsidP="0088557F">
                  <w:pPr>
                    <w:ind w:firstLineChars="343" w:firstLine="826"/>
                    <w:rPr>
                      <w:rFonts w:ascii="MingLiU_HKSCS-ExtB" w:hAnsi="MingLiU_HKSCS-ExtB"/>
                      <w:b/>
                      <w:color w:val="002060"/>
                      <w:lang w:eastAsia="zh-CN"/>
                    </w:rPr>
                  </w:pPr>
                  <w:r w:rsidRPr="0088557F">
                    <w:rPr>
                      <w:rFonts w:ascii="MingLiU_HKSCS-ExtB" w:hint="eastAsia"/>
                      <w:b/>
                      <w:color w:val="002060"/>
                      <w:lang w:eastAsia="zh-CN"/>
                    </w:rPr>
                    <w:t>电话：</w:t>
                  </w:r>
                  <w:r w:rsidRPr="0088557F">
                    <w:rPr>
                      <w:rFonts w:ascii="MingLiU_HKSCS-ExtB" w:eastAsia="MingLiU_HKSCS-ExtB" w:hAnsi="MingLiU_HKSCS-ExtB" w:hint="eastAsia"/>
                      <w:b/>
                      <w:color w:val="002060"/>
                      <w:lang w:eastAsia="zh-CN"/>
                    </w:rPr>
                    <w:t>17608820616</w:t>
                  </w:r>
                </w:p>
                <w:p w:rsidR="0088557F" w:rsidRPr="0088557F" w:rsidRDefault="0088557F" w:rsidP="0088557F">
                  <w:pPr>
                    <w:ind w:firstLineChars="343" w:firstLine="826"/>
                    <w:rPr>
                      <w:rFonts w:ascii="MingLiU_HKSCS-ExtB" w:hAnsi="MingLiU_HKSCS-ExtB"/>
                      <w:b/>
                      <w:color w:val="002060"/>
                      <w:lang w:eastAsia="zh-CN"/>
                    </w:rPr>
                  </w:pPr>
                </w:p>
                <w:p w:rsidR="0088557F" w:rsidRPr="0088557F" w:rsidRDefault="0088557F">
                  <w:pPr>
                    <w:rPr>
                      <w:rFonts w:ascii="MingLiU_HKSCS-ExtB" w:eastAsia="MingLiU_HKSCS-ExtB" w:hAnsi="MingLiU_HKSCS-ExtB"/>
                      <w:b/>
                      <w:color w:val="002060"/>
                      <w:lang w:eastAsia="zh-CN"/>
                    </w:rPr>
                  </w:pPr>
                </w:p>
                <w:p w:rsidR="0088557F" w:rsidRDefault="0088557F" w:rsidP="0088557F">
                  <w:pPr>
                    <w:ind w:firstLineChars="686" w:firstLine="1653"/>
                    <w:rPr>
                      <w:rFonts w:ascii="MingLiU_HKSCS-ExtB" w:hAnsi="MingLiU_HKSCS-ExtB"/>
                      <w:b/>
                      <w:color w:val="002060"/>
                      <w:lang w:eastAsia="zh-CN"/>
                    </w:rPr>
                  </w:pPr>
                  <w:r w:rsidRPr="0088557F">
                    <w:rPr>
                      <w:rFonts w:ascii="MingLiU_HKSCS-ExtB" w:hint="eastAsia"/>
                      <w:b/>
                      <w:color w:val="002060"/>
                      <w:lang w:eastAsia="zh-CN"/>
                    </w:rPr>
                    <w:t>邮箱：</w:t>
                  </w:r>
                  <w:hyperlink r:id="rId10" w:history="1">
                    <w:r w:rsidRPr="0088557F">
                      <w:rPr>
                        <w:rStyle w:val="a7"/>
                        <w:rFonts w:ascii="MingLiU_HKSCS-ExtB" w:eastAsia="MingLiU_HKSCS-ExtB" w:hAnsi="MingLiU_HKSCS-ExtB" w:hint="eastAsia"/>
                        <w:b/>
                        <w:color w:val="002060"/>
                        <w:lang w:eastAsia="zh-CN"/>
                      </w:rPr>
                      <w:t>943207687@qq.com</w:t>
                    </w:r>
                  </w:hyperlink>
                </w:p>
                <w:p w:rsidR="0088557F" w:rsidRPr="0088557F" w:rsidRDefault="0088557F" w:rsidP="0088557F">
                  <w:pPr>
                    <w:ind w:firstLineChars="686" w:firstLine="1653"/>
                    <w:rPr>
                      <w:rFonts w:ascii="MingLiU_HKSCS-ExtB" w:hAnsi="MingLiU_HKSCS-ExtB"/>
                      <w:b/>
                      <w:color w:val="002060"/>
                      <w:lang w:eastAsia="zh-CN"/>
                    </w:rPr>
                  </w:pPr>
                </w:p>
                <w:p w:rsidR="0088557F" w:rsidRPr="0088557F" w:rsidRDefault="0088557F">
                  <w:pPr>
                    <w:rPr>
                      <w:rFonts w:ascii="MingLiU_HKSCS-ExtB" w:eastAsia="MingLiU_HKSCS-ExtB" w:hAnsi="MingLiU_HKSCS-ExtB"/>
                      <w:b/>
                      <w:color w:val="002060"/>
                      <w:lang w:eastAsia="zh-CN"/>
                    </w:rPr>
                  </w:pPr>
                </w:p>
                <w:p w:rsidR="0088557F" w:rsidRPr="0088557F" w:rsidRDefault="0088557F" w:rsidP="0088557F">
                  <w:pPr>
                    <w:ind w:firstLineChars="1078" w:firstLine="2597"/>
                    <w:rPr>
                      <w:rFonts w:ascii="MingLiU_HKSCS-ExtB" w:eastAsia="MingLiU_HKSCS-ExtB" w:hAnsi="MingLiU_HKSCS-ExtB"/>
                      <w:b/>
                      <w:color w:val="002060"/>
                      <w:lang w:eastAsia="zh-CN"/>
                    </w:rPr>
                  </w:pPr>
                  <w:r w:rsidRPr="0088557F">
                    <w:rPr>
                      <w:rFonts w:ascii="MingLiU_HKSCS-ExtB" w:hint="eastAsia"/>
                      <w:b/>
                      <w:color w:val="002060"/>
                      <w:lang w:eastAsia="zh-CN"/>
                    </w:rPr>
                    <w:t>专业：数学应用数学专业</w:t>
                  </w:r>
                </w:p>
              </w:txbxContent>
            </v:textbox>
          </v:rect>
        </w:pict>
      </w:r>
      <w:r>
        <w:rPr>
          <w:noProof/>
          <w:lang w:eastAsia="zh-CN"/>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2060" type="#_x0000_t93" style="position:absolute;margin-left:-14.25pt;margin-top:659pt;width:95.25pt;height:27.75pt;z-index:251662336" fillcolor="black [3213]"/>
        </w:pict>
      </w:r>
      <w:r>
        <w:rPr>
          <w:noProof/>
          <w:lang w:eastAsia="zh-CN"/>
        </w:rPr>
        <w:pict>
          <v:shapetype id="_x0000_t109" coordsize="21600,21600" o:spt="109" path="m,l,21600r21600,l21600,xe">
            <v:stroke joinstyle="miter"/>
            <v:path gradientshapeok="t" o:connecttype="rect"/>
          </v:shapetype>
          <v:shape id="_x0000_s2051" type="#_x0000_t109" style="position:absolute;margin-left:81pt;margin-top:81.35pt;width:399.75pt;height:406.5pt;z-index:251659264" fillcolor="#8eaadb [1944]" strokecolor="#d9e2f3 [664]">
            <v:fill opacity="0" color2="fill lighten(51)" angle="-45" focusposition=".5,.5" focussize="" method="linear sigma" type="gradient"/>
            <v:textbox>
              <w:txbxContent>
                <w:p w:rsidR="00AC53A6" w:rsidRDefault="00AC53A6"/>
                <w:p w:rsidR="00AC53A6" w:rsidRDefault="00AC53A6">
                  <w:pPr>
                    <w:rPr>
                      <w:lang w:eastAsia="zh-CN"/>
                    </w:rPr>
                  </w:pPr>
                  <w:r>
                    <w:rPr>
                      <w:rFonts w:hint="eastAsia"/>
                      <w:lang w:eastAsia="zh-CN"/>
                    </w:rPr>
                    <w:t xml:space="preserve">                  </w:t>
                  </w:r>
                  <w:r w:rsidR="00C90AA4">
                    <w:rPr>
                      <w:lang w:eastAsia="zh-C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18.75pt;height:111pt;rotation:90" fillcolor="#c00">
                        <v:shadow color="#868686"/>
                        <o:extrusion v:ext="view" specularity="80000f" backdepth="18pt" color="#f96" on="t" rotationangle="16,-15" viewpoint="0,0" viewpointorigin="0,0" skewangle="0" skewamt="0" brightness="10000f" lightposition="0,50000" lightlevel="44000f" lightposition2="0,-50000" lightlevel2="24000f" type="perspective"/>
                        <v:textpath style="font-family:&quot;华文新魏&quot;;v-rotate-letters:t;v-text-kern:t" trim="t" fitpath="t" string="个人简历"/>
                      </v:shape>
                    </w:pict>
                  </w:r>
                </w:p>
              </w:txbxContent>
            </v:textbox>
          </v:shape>
        </w:pict>
      </w:r>
      <w:r>
        <w:rPr>
          <w:noProof/>
          <w:lang w:eastAsia="zh-CN"/>
        </w:rPr>
        <w:pict>
          <v:shape id="_x0000_s2050" type="#_x0000_t109" style="position:absolute;margin-left:-45.6pt;margin-top:586.4pt;width:146.25pt;height:170.1pt;z-index:251658240" fillcolor="#d9e2f3 [664]" strokecolor="#f2f2f2 [3041]" strokeweight="3pt">
            <v:shadow on="t" type="perspective" color="#1f4d78 [1604]" opacity=".5" offset="1pt" offset2="-1pt"/>
          </v:shape>
        </w:pict>
      </w:r>
      <w:r>
        <w:rPr>
          <w:noProof/>
          <w:lang w:eastAsia="zh-CN"/>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2058" type="#_x0000_t67" style="position:absolute;margin-left:24.15pt;margin-top:38pt;width:28.5pt;height:477pt;z-index:251661312" fillcolor="#a5a5a5 [3206]" strokecolor="#f2f2f2 [3041]" strokeweight="3pt">
            <v:shadow on="t" type="perspective" color="#525252 [1606]" opacity=".5" offset="1pt" offset2="-1pt"/>
            <v:textbox style="layout-flow:vertical-ideographic"/>
          </v:shape>
        </w:pict>
      </w:r>
      <w:r>
        <w:rPr>
          <w:noProof/>
          <w:lang w:eastAsia="zh-CN"/>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57" type="#_x0000_t13" style="position:absolute;margin-left:33.9pt;margin-top:8.75pt;width:404.25pt;height:17.25pt;z-index:251660288" fillcolor="#a5a5a5 [3206]" strokecolor="#f2f2f2 [3041]" strokeweight="3pt">
            <v:shadow on="t" type="perspective" color="#525252 [1606]" opacity=".5" offset="1pt" offset2="-1pt"/>
          </v:shape>
        </w:pict>
      </w:r>
      <w:r w:rsidR="009107AF">
        <w:br w:type="page"/>
      </w:r>
    </w:p>
    <w:tbl>
      <w:tblPr>
        <w:tblStyle w:val="a5"/>
        <w:tblW w:w="973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32"/>
        <w:gridCol w:w="3258"/>
        <w:gridCol w:w="3246"/>
      </w:tblGrid>
      <w:tr w:rsidR="00652C14" w:rsidRPr="00F41C2D" w:rsidTr="00D439C9">
        <w:trPr>
          <w:trHeight w:val="1694"/>
        </w:trPr>
        <w:tc>
          <w:tcPr>
            <w:tcW w:w="3232" w:type="dxa"/>
          </w:tcPr>
          <w:p w:rsidR="00652C14" w:rsidRPr="00F41C2D" w:rsidRDefault="00325FB6">
            <w:pPr>
              <w:jc w:val="center"/>
              <w:rPr>
                <w:rFonts w:ascii="黑体" w:eastAsia="黑体" w:hAnsi="黑体" w:cs="Arial Unicode MS"/>
                <w:b/>
              </w:rPr>
            </w:pPr>
            <w:r>
              <w:rPr>
                <w:rFonts w:ascii="黑体" w:eastAsia="黑体" w:hAnsi="黑体" w:cs="Arial Unicode MS"/>
                <w:b/>
                <w:noProof/>
                <w:lang w:eastAsia="zh-CN"/>
              </w:rPr>
              <w:lastRenderedPageBreak/>
              <w:drawing>
                <wp:inline distT="0" distB="0" distL="0" distR="0">
                  <wp:extent cx="1915160" cy="2750185"/>
                  <wp:effectExtent l="19050" t="0" r="8890" b="0"/>
                  <wp:docPr id="9" name="图片 8" descr="EC15D0417F42C01EA271A5A8F216E4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15D0417F42C01EA271A5A8F216E40D.png"/>
                          <pic:cNvPicPr/>
                        </pic:nvPicPr>
                        <pic:blipFill>
                          <a:blip r:embed="rId11" cstate="print"/>
                          <a:stretch>
                            <a:fillRect/>
                          </a:stretch>
                        </pic:blipFill>
                        <pic:spPr>
                          <a:xfrm>
                            <a:off x="0" y="0"/>
                            <a:ext cx="1915160" cy="2750185"/>
                          </a:xfrm>
                          <a:prstGeom prst="rect">
                            <a:avLst/>
                          </a:prstGeom>
                        </pic:spPr>
                      </pic:pic>
                    </a:graphicData>
                  </a:graphic>
                </wp:inline>
              </w:drawing>
            </w:r>
          </w:p>
        </w:tc>
        <w:tc>
          <w:tcPr>
            <w:tcW w:w="3258" w:type="dxa"/>
            <w:vAlign w:val="bottom"/>
          </w:tcPr>
          <w:p w:rsidR="00652C14" w:rsidRPr="00F41C2D" w:rsidRDefault="00652C14">
            <w:pPr>
              <w:rPr>
                <w:rFonts w:ascii="黑体" w:eastAsia="黑体" w:hAnsi="黑体" w:cs="Arial Unicode MS"/>
                <w:b/>
                <w:lang w:eastAsia="zh-CN"/>
              </w:rPr>
            </w:pPr>
          </w:p>
        </w:tc>
        <w:tc>
          <w:tcPr>
            <w:tcW w:w="3246" w:type="dxa"/>
            <w:vAlign w:val="bottom"/>
          </w:tcPr>
          <w:p w:rsidR="00652C14" w:rsidRPr="00F41C2D" w:rsidRDefault="00AA5D0E">
            <w:pPr>
              <w:rPr>
                <w:rFonts w:ascii="黑体" w:eastAsia="黑体" w:hAnsi="黑体" w:cs="Arial Unicode MS"/>
                <w:b/>
                <w:lang w:eastAsia="zh-CN"/>
              </w:rPr>
            </w:pPr>
            <w:r w:rsidRPr="00F41C2D">
              <w:rPr>
                <w:rFonts w:ascii="黑体" w:eastAsia="黑体" w:hAnsi="黑体" w:cs="Arial Unicode MS"/>
                <w:b/>
              </w:rPr>
              <w:t>手机：</w:t>
            </w:r>
            <w:r w:rsidR="00D439C9" w:rsidRPr="00F41C2D">
              <w:rPr>
                <w:rFonts w:ascii="黑体" w:eastAsia="黑体" w:hAnsi="黑体" w:cs="Arial Unicode MS" w:hint="eastAsia"/>
                <w:b/>
                <w:lang w:eastAsia="zh-CN"/>
              </w:rPr>
              <w:t>17608820616</w:t>
            </w:r>
          </w:p>
          <w:p w:rsidR="00652C14" w:rsidRPr="00F41C2D" w:rsidRDefault="00652C14">
            <w:pPr>
              <w:rPr>
                <w:rFonts w:ascii="黑体" w:eastAsia="黑体" w:hAnsi="黑体" w:cs="Arial Unicode MS"/>
                <w:b/>
                <w:lang w:eastAsia="zh-CN"/>
              </w:rPr>
            </w:pPr>
          </w:p>
          <w:p w:rsidR="00652C14" w:rsidRPr="00F41C2D" w:rsidRDefault="00AA5D0E">
            <w:pPr>
              <w:rPr>
                <w:rFonts w:ascii="黑体" w:eastAsia="黑体" w:hAnsi="黑体" w:cs="Arial Unicode MS"/>
                <w:b/>
                <w:lang w:eastAsia="zh-CN"/>
              </w:rPr>
            </w:pPr>
            <w:r w:rsidRPr="00F41C2D">
              <w:rPr>
                <w:rFonts w:ascii="黑体" w:eastAsia="黑体" w:hAnsi="黑体" w:cs="Arial Unicode MS" w:hint="eastAsia"/>
                <w:b/>
                <w:lang w:eastAsia="zh-CN"/>
              </w:rPr>
              <w:t>邮箱</w:t>
            </w:r>
            <w:r w:rsidRPr="00F41C2D">
              <w:rPr>
                <w:rFonts w:ascii="黑体" w:eastAsia="黑体" w:hAnsi="黑体" w:cs="Arial Unicode MS"/>
                <w:b/>
                <w:lang w:eastAsia="zh-CN"/>
              </w:rPr>
              <w:t>：</w:t>
            </w:r>
            <w:r w:rsidR="00D439C9" w:rsidRPr="00F41C2D">
              <w:rPr>
                <w:rFonts w:ascii="黑体" w:eastAsia="黑体" w:hAnsi="黑体" w:cs="Arial Unicode MS" w:hint="eastAsia"/>
                <w:b/>
                <w:lang w:eastAsia="zh-CN"/>
              </w:rPr>
              <w:t>943207687</w:t>
            </w:r>
            <w:r w:rsidR="00D439C9" w:rsidRPr="00F41C2D">
              <w:rPr>
                <w:rFonts w:ascii="黑体" w:eastAsia="黑体" w:hAnsi="黑体" w:cs="Arial Unicode MS"/>
                <w:b/>
                <w:lang w:eastAsia="zh-CN"/>
              </w:rPr>
              <w:t>@</w:t>
            </w:r>
            <w:r w:rsidR="00D439C9" w:rsidRPr="00F41C2D">
              <w:rPr>
                <w:rFonts w:ascii="黑体" w:eastAsia="黑体" w:hAnsi="黑体" w:cs="Arial Unicode MS" w:hint="eastAsia"/>
                <w:b/>
                <w:lang w:eastAsia="zh-CN"/>
              </w:rPr>
              <w:t>qq</w:t>
            </w:r>
            <w:r w:rsidRPr="00F41C2D">
              <w:rPr>
                <w:rFonts w:ascii="黑体" w:eastAsia="黑体" w:hAnsi="黑体" w:cs="Arial Unicode MS"/>
                <w:b/>
                <w:lang w:eastAsia="zh-CN"/>
              </w:rPr>
              <w:t>.com</w:t>
            </w:r>
          </w:p>
        </w:tc>
      </w:tr>
    </w:tbl>
    <w:p w:rsidR="00652C14" w:rsidRPr="00F41C2D" w:rsidRDefault="00652C14">
      <w:pPr>
        <w:pBdr>
          <w:bottom w:val="thinThickThinMediumGap" w:sz="18" w:space="1" w:color="auto"/>
        </w:pBdr>
        <w:rPr>
          <w:rFonts w:ascii="黑体" w:eastAsia="黑体" w:hAnsi="黑体" w:cs="Arial Unicode MS"/>
          <w:b/>
        </w:rPr>
      </w:pPr>
    </w:p>
    <w:p w:rsidR="00652C14" w:rsidRPr="00F41C2D" w:rsidRDefault="00652C14">
      <w:pPr>
        <w:rPr>
          <w:rFonts w:ascii="黑体" w:eastAsia="黑体" w:hAnsi="黑体" w:cs="Arial Unicode MS"/>
          <w:b/>
          <w:lang w:eastAsia="zh-CN"/>
        </w:rPr>
      </w:pPr>
    </w:p>
    <w:p w:rsidR="00652C14" w:rsidRPr="009D2AE7" w:rsidRDefault="00AA5D0E">
      <w:pPr>
        <w:pStyle w:val="1"/>
        <w:numPr>
          <w:ilvl w:val="0"/>
          <w:numId w:val="1"/>
        </w:numPr>
        <w:ind w:firstLineChars="0"/>
        <w:rPr>
          <w:rFonts w:ascii="黑体" w:eastAsia="黑体" w:hAnsi="黑体" w:cs="Arial Unicode MS"/>
          <w:b/>
          <w:color w:val="538135" w:themeColor="accent6" w:themeShade="BF"/>
          <w:sz w:val="28"/>
          <w:lang w:eastAsia="zh-CN"/>
        </w:rPr>
      </w:pPr>
      <w:r w:rsidRPr="00F41C2D">
        <w:rPr>
          <w:rFonts w:ascii="黑体" w:eastAsia="黑体" w:hAnsi="黑体" w:cs="Arial Unicode MS" w:hint="eastAsia"/>
          <w:b/>
          <w:sz w:val="28"/>
          <w:lang w:eastAsia="zh-CN"/>
        </w:rPr>
        <w:t>教育背景</w:t>
      </w:r>
      <w:r w:rsidR="009D2AE7">
        <w:rPr>
          <w:rFonts w:ascii="黑体" w:eastAsia="黑体" w:hAnsi="黑体" w:cs="Arial Unicode MS" w:hint="eastAsia"/>
          <w:b/>
          <w:sz w:val="28"/>
          <w:lang w:eastAsia="zh-CN"/>
        </w:rPr>
        <w:t xml:space="preserve">   </w:t>
      </w:r>
      <w:r w:rsidR="009D2AE7" w:rsidRPr="009D2AE7">
        <w:rPr>
          <w:rFonts w:ascii="黑体" w:eastAsia="黑体" w:hAnsi="黑体" w:cs="Arial Unicode MS" w:hint="eastAsia"/>
          <w:b/>
          <w:color w:val="538135" w:themeColor="accent6" w:themeShade="BF"/>
          <w:sz w:val="28"/>
          <w:lang w:eastAsia="zh-CN"/>
        </w:rPr>
        <w:t>EDUCATION</w:t>
      </w:r>
    </w:p>
    <w:tbl>
      <w:tblPr>
        <w:tblStyle w:val="a5"/>
        <w:tblW w:w="9250" w:type="dxa"/>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925"/>
        <w:gridCol w:w="2715"/>
        <w:gridCol w:w="2305"/>
        <w:gridCol w:w="2305"/>
      </w:tblGrid>
      <w:tr w:rsidR="00652C14" w:rsidRPr="00F41C2D">
        <w:tc>
          <w:tcPr>
            <w:tcW w:w="1925" w:type="dxa"/>
          </w:tcPr>
          <w:p w:rsidR="00652C14" w:rsidRPr="00F41C2D" w:rsidRDefault="00652C14">
            <w:pPr>
              <w:pStyle w:val="1"/>
              <w:ind w:firstLineChars="0" w:firstLine="0"/>
              <w:rPr>
                <w:rFonts w:ascii="黑体" w:eastAsia="黑体" w:hAnsi="黑体" w:cs="Arial Unicode MS"/>
                <w:b/>
                <w:lang w:eastAsia="zh-CN"/>
              </w:rPr>
            </w:pPr>
          </w:p>
        </w:tc>
        <w:tc>
          <w:tcPr>
            <w:tcW w:w="2715" w:type="dxa"/>
          </w:tcPr>
          <w:p w:rsidR="00652C14" w:rsidRPr="00F41C2D" w:rsidRDefault="00652C14">
            <w:pPr>
              <w:pStyle w:val="1"/>
              <w:ind w:firstLineChars="0" w:firstLine="0"/>
              <w:rPr>
                <w:rFonts w:ascii="黑体" w:eastAsia="黑体" w:hAnsi="黑体" w:cs="Arial Unicode MS"/>
                <w:b/>
                <w:lang w:eastAsia="zh-CN"/>
              </w:rPr>
            </w:pPr>
          </w:p>
        </w:tc>
        <w:tc>
          <w:tcPr>
            <w:tcW w:w="2305" w:type="dxa"/>
          </w:tcPr>
          <w:p w:rsidR="00652C14" w:rsidRPr="00F41C2D" w:rsidRDefault="00652C14">
            <w:pPr>
              <w:pStyle w:val="1"/>
              <w:ind w:firstLineChars="0" w:firstLine="0"/>
              <w:rPr>
                <w:rFonts w:ascii="黑体" w:eastAsia="黑体" w:hAnsi="黑体" w:cs="Arial Unicode MS"/>
                <w:b/>
                <w:lang w:eastAsia="zh-CN"/>
              </w:rPr>
            </w:pPr>
          </w:p>
        </w:tc>
        <w:tc>
          <w:tcPr>
            <w:tcW w:w="2305" w:type="dxa"/>
          </w:tcPr>
          <w:p w:rsidR="00652C14" w:rsidRPr="00F41C2D" w:rsidRDefault="00652C14">
            <w:pPr>
              <w:pStyle w:val="1"/>
              <w:ind w:firstLineChars="0" w:firstLine="0"/>
              <w:rPr>
                <w:rFonts w:ascii="黑体" w:eastAsia="黑体" w:hAnsi="黑体" w:cs="Arial Unicode MS"/>
                <w:b/>
                <w:lang w:eastAsia="zh-CN"/>
              </w:rPr>
            </w:pPr>
          </w:p>
        </w:tc>
      </w:tr>
      <w:tr w:rsidR="00652C14" w:rsidRPr="00F41C2D">
        <w:trPr>
          <w:trHeight w:val="283"/>
        </w:trPr>
        <w:tc>
          <w:tcPr>
            <w:tcW w:w="1925" w:type="dxa"/>
          </w:tcPr>
          <w:p w:rsidR="0088557F" w:rsidRDefault="00D439C9">
            <w:pPr>
              <w:pStyle w:val="1"/>
              <w:ind w:firstLineChars="0" w:firstLine="0"/>
              <w:rPr>
                <w:rFonts w:ascii="黑体" w:eastAsia="黑体" w:hAnsi="黑体" w:cs="Arial Unicode MS"/>
                <w:b/>
                <w:lang w:eastAsia="zh-CN"/>
              </w:rPr>
            </w:pPr>
            <w:r w:rsidRPr="00F41C2D">
              <w:rPr>
                <w:rFonts w:ascii="黑体" w:eastAsia="黑体" w:hAnsi="黑体" w:cs="Arial Unicode MS" w:hint="eastAsia"/>
                <w:b/>
                <w:lang w:eastAsia="zh-CN"/>
              </w:rPr>
              <w:t>2017—2021</w:t>
            </w:r>
          </w:p>
          <w:p w:rsidR="00652C14" w:rsidRPr="0088557F" w:rsidRDefault="00652C14" w:rsidP="00165B94">
            <w:pPr>
              <w:rPr>
                <w:lang w:eastAsia="zh-CN"/>
              </w:rPr>
            </w:pPr>
          </w:p>
        </w:tc>
        <w:tc>
          <w:tcPr>
            <w:tcW w:w="2715" w:type="dxa"/>
          </w:tcPr>
          <w:p w:rsidR="00652C14" w:rsidRPr="00F41C2D" w:rsidRDefault="00D439C9">
            <w:pPr>
              <w:pStyle w:val="1"/>
              <w:ind w:firstLineChars="0" w:firstLine="0"/>
              <w:rPr>
                <w:rFonts w:ascii="黑体" w:eastAsia="黑体" w:hAnsi="黑体" w:cs="Arial Unicode MS"/>
                <w:b/>
                <w:lang w:eastAsia="zh-CN"/>
              </w:rPr>
            </w:pPr>
            <w:r w:rsidRPr="00F41C2D">
              <w:rPr>
                <w:rFonts w:ascii="黑体" w:eastAsia="黑体" w:hAnsi="黑体" w:cs="Arial Unicode MS"/>
                <w:b/>
                <w:lang w:eastAsia="zh-CN"/>
              </w:rPr>
              <w:t>滇西科技师范学院</w:t>
            </w:r>
          </w:p>
        </w:tc>
        <w:tc>
          <w:tcPr>
            <w:tcW w:w="2305" w:type="dxa"/>
          </w:tcPr>
          <w:p w:rsidR="00652C14" w:rsidRPr="00F41C2D" w:rsidRDefault="00D439C9">
            <w:pPr>
              <w:pStyle w:val="1"/>
              <w:ind w:firstLineChars="0" w:firstLine="0"/>
              <w:rPr>
                <w:rFonts w:ascii="黑体" w:eastAsia="黑体" w:hAnsi="黑体" w:cs="Arial Unicode MS"/>
                <w:b/>
                <w:lang w:eastAsia="zh-CN"/>
              </w:rPr>
            </w:pPr>
            <w:r w:rsidRPr="00F41C2D">
              <w:rPr>
                <w:rFonts w:ascii="黑体" w:eastAsia="黑体" w:hAnsi="黑体" w:cs="Arial Unicode MS" w:hint="eastAsia"/>
                <w:b/>
                <w:lang w:eastAsia="zh-CN"/>
              </w:rPr>
              <w:t>数学应用</w:t>
            </w:r>
            <w:r w:rsidR="00AA5D0E" w:rsidRPr="00F41C2D">
              <w:rPr>
                <w:rFonts w:ascii="黑体" w:eastAsia="黑体" w:hAnsi="黑体" w:cs="Arial Unicode MS"/>
                <w:b/>
                <w:lang w:eastAsia="zh-CN"/>
              </w:rPr>
              <w:t>专业</w:t>
            </w:r>
          </w:p>
        </w:tc>
        <w:tc>
          <w:tcPr>
            <w:tcW w:w="2305" w:type="dxa"/>
          </w:tcPr>
          <w:p w:rsidR="0088557F" w:rsidRDefault="00AA5D0E">
            <w:pPr>
              <w:pStyle w:val="1"/>
              <w:ind w:firstLineChars="0" w:firstLine="0"/>
              <w:rPr>
                <w:rFonts w:ascii="黑体" w:eastAsia="黑体" w:hAnsi="黑体" w:cs="Arial Unicode MS"/>
                <w:b/>
                <w:lang w:eastAsia="zh-CN"/>
              </w:rPr>
            </w:pPr>
            <w:r w:rsidRPr="00F41C2D">
              <w:rPr>
                <w:rFonts w:ascii="黑体" w:eastAsia="黑体" w:hAnsi="黑体" w:cs="Arial Unicode MS"/>
                <w:b/>
                <w:lang w:eastAsia="zh-CN"/>
              </w:rPr>
              <w:t>本科</w:t>
            </w:r>
          </w:p>
          <w:p w:rsidR="0088557F" w:rsidRPr="00F41C2D" w:rsidRDefault="0088557F">
            <w:pPr>
              <w:pStyle w:val="1"/>
              <w:ind w:firstLineChars="0" w:firstLine="0"/>
              <w:rPr>
                <w:rFonts w:ascii="黑体" w:eastAsia="黑体" w:hAnsi="黑体" w:cs="Arial Unicode MS"/>
                <w:b/>
                <w:lang w:eastAsia="zh-CN"/>
              </w:rPr>
            </w:pPr>
          </w:p>
        </w:tc>
      </w:tr>
    </w:tbl>
    <w:p w:rsidR="00652C14" w:rsidRPr="00F41C2D" w:rsidRDefault="0088557F" w:rsidP="00165B94">
      <w:pPr>
        <w:pBdr>
          <w:bottom w:val="single" w:sz="6" w:space="1" w:color="auto"/>
        </w:pBdr>
        <w:ind w:firstLineChars="196" w:firstLine="472"/>
        <w:rPr>
          <w:rFonts w:ascii="黑体" w:eastAsia="黑体" w:hAnsi="黑体" w:cs="Arial Unicode MS"/>
          <w:b/>
          <w:lang w:eastAsia="zh-CN"/>
        </w:rPr>
      </w:pPr>
      <w:r>
        <w:rPr>
          <w:rFonts w:ascii="黑体" w:eastAsia="黑体" w:hAnsi="黑体" w:cs="Arial Unicode MS"/>
          <w:b/>
          <w:lang w:eastAsia="zh-CN"/>
        </w:rPr>
        <w:t>专业主修</w:t>
      </w:r>
      <w:r>
        <w:rPr>
          <w:rFonts w:ascii="黑体" w:eastAsia="黑体" w:hAnsi="黑体" w:cs="Arial Unicode MS" w:hint="eastAsia"/>
          <w:b/>
          <w:lang w:eastAsia="zh-CN"/>
        </w:rPr>
        <w:t>：</w:t>
      </w:r>
      <w:r>
        <w:rPr>
          <w:rFonts w:ascii="黑体" w:eastAsia="黑体" w:hAnsi="黑体" w:cs="Arial Unicode MS"/>
          <w:b/>
          <w:lang w:eastAsia="zh-CN"/>
        </w:rPr>
        <w:t>数学分析</w:t>
      </w:r>
      <w:r>
        <w:rPr>
          <w:rFonts w:ascii="黑体" w:eastAsia="黑体" w:hAnsi="黑体" w:cs="Arial Unicode MS" w:hint="eastAsia"/>
          <w:b/>
          <w:lang w:eastAsia="zh-CN"/>
        </w:rPr>
        <w:t>、高等代数、解析几何、</w:t>
      </w:r>
    </w:p>
    <w:p w:rsidR="00652C14" w:rsidRPr="00F41C2D" w:rsidRDefault="00652C14">
      <w:pPr>
        <w:rPr>
          <w:rFonts w:ascii="黑体" w:eastAsia="黑体" w:hAnsi="黑体" w:cs="Arial Unicode MS"/>
          <w:b/>
          <w:lang w:eastAsia="zh-CN"/>
        </w:rPr>
      </w:pPr>
    </w:p>
    <w:p w:rsidR="00652C14" w:rsidRDefault="00AA5D0E">
      <w:pPr>
        <w:pStyle w:val="1"/>
        <w:numPr>
          <w:ilvl w:val="0"/>
          <w:numId w:val="2"/>
        </w:numPr>
        <w:ind w:firstLineChars="0"/>
        <w:rPr>
          <w:rFonts w:ascii="黑体" w:eastAsia="黑体" w:hAnsi="黑体" w:cs="Arial Unicode MS" w:hint="eastAsia"/>
          <w:b/>
          <w:sz w:val="28"/>
          <w:lang w:eastAsia="zh-CN"/>
        </w:rPr>
      </w:pPr>
      <w:r w:rsidRPr="00F41C2D">
        <w:rPr>
          <w:rFonts w:ascii="黑体" w:eastAsia="黑体" w:hAnsi="黑体" w:cs="Arial Unicode MS" w:hint="eastAsia"/>
          <w:b/>
          <w:sz w:val="28"/>
          <w:lang w:eastAsia="zh-CN"/>
        </w:rPr>
        <w:t>工</w:t>
      </w:r>
      <w:r w:rsidRPr="00F41C2D">
        <w:rPr>
          <w:rFonts w:ascii="黑体" w:eastAsia="黑体" w:hAnsi="黑体" w:cs="Arial Unicode MS"/>
          <w:b/>
          <w:sz w:val="28"/>
          <w:lang w:eastAsia="zh-CN"/>
        </w:rPr>
        <w:t>作经历</w:t>
      </w:r>
      <w:r w:rsidR="009D2AE7">
        <w:rPr>
          <w:rFonts w:ascii="黑体" w:eastAsia="黑体" w:hAnsi="黑体" w:cs="Arial Unicode MS" w:hint="eastAsia"/>
          <w:b/>
          <w:sz w:val="28"/>
          <w:lang w:eastAsia="zh-CN"/>
        </w:rPr>
        <w:t xml:space="preserve">  </w:t>
      </w:r>
      <w:r w:rsidR="009D2AE7" w:rsidRPr="009D2AE7">
        <w:rPr>
          <w:rFonts w:ascii="黑体" w:eastAsia="黑体" w:hAnsi="黑体" w:cs="Arial Unicode MS" w:hint="eastAsia"/>
          <w:b/>
          <w:color w:val="538135" w:themeColor="accent6" w:themeShade="BF"/>
          <w:sz w:val="28"/>
          <w:lang w:eastAsia="zh-CN"/>
        </w:rPr>
        <w:t>EXPERIENCE</w:t>
      </w:r>
    </w:p>
    <w:p w:rsidR="006C1D9E" w:rsidRPr="006C1D9E" w:rsidRDefault="006C1D9E" w:rsidP="006C1D9E">
      <w:pPr>
        <w:pStyle w:val="1"/>
        <w:ind w:firstLineChars="0" w:firstLine="0"/>
        <w:rPr>
          <w:rFonts w:ascii="黑体" w:eastAsia="黑体" w:hAnsi="黑体" w:cs="Arial Unicode MS"/>
          <w:b/>
          <w:sz w:val="28"/>
          <w:lang w:eastAsia="zh-CN"/>
        </w:rPr>
      </w:pPr>
      <w:r>
        <w:rPr>
          <w:rFonts w:ascii="黑体" w:eastAsia="黑体" w:hAnsi="黑体" w:cs="Arial Unicode MS" w:hint="eastAsia"/>
          <w:b/>
          <w:sz w:val="28"/>
          <w:lang w:eastAsia="zh-CN"/>
        </w:rPr>
        <w:t>校外实践</w:t>
      </w:r>
    </w:p>
    <w:tbl>
      <w:tblPr>
        <w:tblStyle w:val="a5"/>
        <w:tblW w:w="8408" w:type="dxa"/>
        <w:tblInd w:w="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639"/>
        <w:gridCol w:w="2685"/>
        <w:gridCol w:w="3084"/>
      </w:tblGrid>
      <w:tr w:rsidR="00652C14" w:rsidRPr="00F41C2D" w:rsidTr="00E97A40">
        <w:tc>
          <w:tcPr>
            <w:tcW w:w="2639" w:type="dxa"/>
          </w:tcPr>
          <w:p w:rsidR="00652C14" w:rsidRPr="00C353FB" w:rsidRDefault="00D439C9">
            <w:pPr>
              <w:pStyle w:val="1"/>
              <w:ind w:firstLineChars="0" w:firstLine="0"/>
              <w:rPr>
                <w:rFonts w:ascii="黑体" w:eastAsia="黑体" w:hAnsi="黑体" w:cs="Arial Unicode MS"/>
                <w:b/>
                <w:color w:val="002060"/>
                <w:sz w:val="28"/>
                <w:szCs w:val="28"/>
                <w:lang w:eastAsia="zh-CN"/>
              </w:rPr>
            </w:pPr>
            <w:r w:rsidRPr="00C353FB">
              <w:rPr>
                <w:rFonts w:ascii="黑体" w:eastAsia="黑体" w:hAnsi="黑体" w:cs="Arial Unicode MS" w:hint="eastAsia"/>
                <w:b/>
                <w:color w:val="002060"/>
                <w:sz w:val="28"/>
                <w:szCs w:val="28"/>
                <w:lang w:eastAsia="zh-CN"/>
              </w:rPr>
              <w:t>2017</w:t>
            </w:r>
            <w:r w:rsidR="00AA5D0E" w:rsidRPr="00C353FB">
              <w:rPr>
                <w:rFonts w:ascii="黑体" w:eastAsia="黑体" w:hAnsi="黑体" w:cs="Arial Unicode MS"/>
                <w:b/>
                <w:color w:val="002060"/>
                <w:sz w:val="28"/>
                <w:szCs w:val="28"/>
                <w:lang w:eastAsia="zh-CN"/>
              </w:rPr>
              <w:t xml:space="preserve"> </w:t>
            </w:r>
            <w:r w:rsidR="00AA5D0E" w:rsidRPr="00C353FB">
              <w:rPr>
                <w:rFonts w:ascii="黑体" w:eastAsia="黑体" w:hAnsi="黑体" w:cs="Arial Unicode MS" w:hint="eastAsia"/>
                <w:b/>
                <w:color w:val="002060"/>
                <w:sz w:val="28"/>
                <w:szCs w:val="28"/>
                <w:lang w:eastAsia="zh-CN"/>
              </w:rPr>
              <w:t>至</w:t>
            </w:r>
            <w:r w:rsidR="00AA5D0E" w:rsidRPr="00C353FB">
              <w:rPr>
                <w:rFonts w:ascii="黑体" w:eastAsia="黑体" w:hAnsi="黑体" w:cs="Arial Unicode MS"/>
                <w:b/>
                <w:color w:val="002060"/>
                <w:sz w:val="28"/>
                <w:szCs w:val="28"/>
                <w:lang w:eastAsia="zh-CN"/>
              </w:rPr>
              <w:t>今</w:t>
            </w:r>
          </w:p>
        </w:tc>
        <w:tc>
          <w:tcPr>
            <w:tcW w:w="2685" w:type="dxa"/>
          </w:tcPr>
          <w:p w:rsidR="00652C14" w:rsidRPr="00C353FB" w:rsidRDefault="00D439C9">
            <w:pPr>
              <w:pStyle w:val="1"/>
              <w:ind w:firstLineChars="0" w:firstLine="0"/>
              <w:rPr>
                <w:rFonts w:ascii="黑体" w:eastAsia="黑体" w:hAnsi="黑体" w:cs="Arial Unicode MS"/>
                <w:b/>
                <w:color w:val="002060"/>
                <w:sz w:val="28"/>
                <w:szCs w:val="28"/>
                <w:lang w:eastAsia="zh-CN"/>
              </w:rPr>
            </w:pPr>
            <w:r w:rsidRPr="00C353FB">
              <w:rPr>
                <w:rFonts w:ascii="黑体" w:eastAsia="黑体" w:hAnsi="黑体" w:cs="Arial Unicode MS"/>
                <w:b/>
                <w:color w:val="002060"/>
                <w:sz w:val="28"/>
                <w:szCs w:val="28"/>
                <w:lang w:eastAsia="zh-CN"/>
              </w:rPr>
              <w:t>临沧市</w:t>
            </w:r>
            <w:r w:rsidRPr="00C353FB">
              <w:rPr>
                <w:rFonts w:ascii="黑体" w:eastAsia="黑体" w:hAnsi="黑体" w:cs="Arial Unicode MS" w:hint="eastAsia"/>
                <w:b/>
                <w:color w:val="002060"/>
                <w:sz w:val="28"/>
                <w:szCs w:val="28"/>
                <w:lang w:eastAsia="zh-CN"/>
              </w:rPr>
              <w:t xml:space="preserve"> 尚勤教育</w:t>
            </w:r>
            <w:r w:rsidR="00AA5D0E" w:rsidRPr="00C353FB">
              <w:rPr>
                <w:rFonts w:ascii="黑体" w:eastAsia="黑体" w:hAnsi="黑体" w:cs="Arial Unicode MS" w:hint="eastAsia"/>
                <w:b/>
                <w:color w:val="002060"/>
                <w:sz w:val="28"/>
                <w:szCs w:val="28"/>
                <w:lang w:eastAsia="zh-CN"/>
              </w:rPr>
              <w:t>公</w:t>
            </w:r>
          </w:p>
        </w:tc>
        <w:tc>
          <w:tcPr>
            <w:tcW w:w="3084" w:type="dxa"/>
          </w:tcPr>
          <w:p w:rsidR="00652C14" w:rsidRPr="00C353FB" w:rsidRDefault="00D439C9" w:rsidP="00C353FB">
            <w:pPr>
              <w:pStyle w:val="1"/>
              <w:ind w:firstLineChars="294" w:firstLine="826"/>
              <w:rPr>
                <w:rFonts w:ascii="黑体" w:eastAsia="黑体" w:hAnsi="黑体" w:cs="Arial Unicode MS"/>
                <w:b/>
                <w:color w:val="002060"/>
                <w:sz w:val="28"/>
                <w:szCs w:val="28"/>
                <w:lang w:eastAsia="zh-CN"/>
              </w:rPr>
            </w:pPr>
            <w:r w:rsidRPr="00C353FB">
              <w:rPr>
                <w:rFonts w:ascii="黑体" w:eastAsia="黑体" w:hAnsi="黑体" w:cs="Arial Unicode MS" w:hint="eastAsia"/>
                <w:b/>
                <w:color w:val="002060"/>
                <w:sz w:val="28"/>
                <w:szCs w:val="28"/>
                <w:lang w:eastAsia="zh-CN"/>
              </w:rPr>
              <w:t>小学</w:t>
            </w:r>
            <w:r w:rsidR="006152FF" w:rsidRPr="00C353FB">
              <w:rPr>
                <w:rFonts w:ascii="黑体" w:eastAsia="黑体" w:hAnsi="黑体" w:cs="Arial Unicode MS" w:hint="eastAsia"/>
                <w:b/>
                <w:color w:val="002060"/>
                <w:sz w:val="28"/>
                <w:szCs w:val="28"/>
                <w:lang w:eastAsia="zh-CN"/>
              </w:rPr>
              <w:t>、</w:t>
            </w:r>
            <w:r w:rsidRPr="00C353FB">
              <w:rPr>
                <w:rFonts w:ascii="黑体" w:eastAsia="黑体" w:hAnsi="黑体" w:cs="Arial Unicode MS" w:hint="eastAsia"/>
                <w:b/>
                <w:color w:val="002060"/>
                <w:sz w:val="28"/>
                <w:szCs w:val="28"/>
                <w:lang w:eastAsia="zh-CN"/>
              </w:rPr>
              <w:t>初中教</w:t>
            </w:r>
            <w:r w:rsidR="00AA5D0E" w:rsidRPr="00C353FB">
              <w:rPr>
                <w:rFonts w:ascii="黑体" w:eastAsia="黑体" w:hAnsi="黑体" w:cs="Arial Unicode MS"/>
                <w:b/>
                <w:color w:val="002060"/>
                <w:sz w:val="28"/>
                <w:szCs w:val="28"/>
                <w:lang w:eastAsia="zh-CN"/>
              </w:rPr>
              <w:t>师</w:t>
            </w:r>
          </w:p>
        </w:tc>
      </w:tr>
      <w:tr w:rsidR="00652C14" w:rsidRPr="00F41C2D" w:rsidTr="00E97A40">
        <w:trPr>
          <w:trHeight w:val="1429"/>
        </w:trPr>
        <w:tc>
          <w:tcPr>
            <w:tcW w:w="8408" w:type="dxa"/>
            <w:gridSpan w:val="3"/>
          </w:tcPr>
          <w:p w:rsidR="00652C14" w:rsidRPr="00F41C2D" w:rsidRDefault="00AA5D0E" w:rsidP="00A00DE5">
            <w:pPr>
              <w:pStyle w:val="1"/>
              <w:numPr>
                <w:ilvl w:val="0"/>
                <w:numId w:val="3"/>
              </w:numPr>
              <w:spacing w:beforeLines="50" w:afterLines="50"/>
              <w:ind w:left="482" w:firstLineChars="0" w:hanging="482"/>
              <w:rPr>
                <w:rFonts w:ascii="黑体" w:eastAsia="黑体" w:hAnsi="黑体" w:cs="Arial Unicode MS"/>
                <w:b/>
                <w:lang w:eastAsia="zh-CN"/>
              </w:rPr>
            </w:pPr>
            <w:r w:rsidRPr="00F41C2D">
              <w:rPr>
                <w:rFonts w:ascii="黑体" w:eastAsia="黑体" w:hAnsi="黑体" w:cs="Arial Unicode MS" w:hint="eastAsia"/>
                <w:b/>
                <w:lang w:eastAsia="zh-CN"/>
              </w:rPr>
              <w:t>负责</w:t>
            </w:r>
            <w:r w:rsidR="006152FF" w:rsidRPr="00F41C2D">
              <w:rPr>
                <w:rFonts w:ascii="黑体" w:eastAsia="黑体" w:hAnsi="黑体" w:cs="Arial Unicode MS" w:hint="eastAsia"/>
                <w:b/>
                <w:lang w:eastAsia="zh-CN"/>
              </w:rPr>
              <w:t>小学六年级奥数教学</w:t>
            </w:r>
          </w:p>
          <w:p w:rsidR="00652C14" w:rsidRPr="00F41C2D" w:rsidRDefault="00AA5D0E" w:rsidP="00A00DE5">
            <w:pPr>
              <w:pStyle w:val="1"/>
              <w:numPr>
                <w:ilvl w:val="0"/>
                <w:numId w:val="3"/>
              </w:numPr>
              <w:spacing w:beforeLines="50" w:afterLines="50"/>
              <w:ind w:left="482" w:firstLineChars="0" w:hanging="482"/>
              <w:rPr>
                <w:rFonts w:ascii="黑体" w:eastAsia="黑体" w:hAnsi="黑体" w:cs="Arial Unicode MS"/>
                <w:b/>
                <w:lang w:eastAsia="zh-CN"/>
              </w:rPr>
            </w:pPr>
            <w:r w:rsidRPr="00F41C2D">
              <w:rPr>
                <w:rFonts w:ascii="黑体" w:eastAsia="黑体" w:hAnsi="黑体" w:cs="Arial Unicode MS" w:hint="eastAsia"/>
                <w:b/>
                <w:lang w:eastAsia="zh-CN"/>
              </w:rPr>
              <w:t>完</w:t>
            </w:r>
            <w:r w:rsidR="006152FF" w:rsidRPr="00F41C2D">
              <w:rPr>
                <w:rFonts w:ascii="黑体" w:eastAsia="黑体" w:hAnsi="黑体" w:cs="Arial Unicode MS"/>
                <w:b/>
                <w:lang w:eastAsia="zh-CN"/>
              </w:rPr>
              <w:t>成小升初一体化小班教学</w:t>
            </w:r>
          </w:p>
          <w:p w:rsidR="00652C14" w:rsidRPr="00F41C2D" w:rsidRDefault="00AA5D0E" w:rsidP="00A00DE5">
            <w:pPr>
              <w:pStyle w:val="1"/>
              <w:numPr>
                <w:ilvl w:val="0"/>
                <w:numId w:val="3"/>
              </w:numPr>
              <w:spacing w:beforeLines="50" w:afterLines="50"/>
              <w:ind w:left="482" w:firstLineChars="0" w:hanging="482"/>
              <w:rPr>
                <w:rFonts w:ascii="黑体" w:eastAsia="黑体" w:hAnsi="黑体" w:cs="Arial Unicode MS"/>
                <w:b/>
                <w:lang w:eastAsia="zh-CN"/>
              </w:rPr>
            </w:pPr>
            <w:r w:rsidRPr="00F41C2D">
              <w:rPr>
                <w:rFonts w:ascii="黑体" w:eastAsia="黑体" w:hAnsi="黑体" w:cs="Arial Unicode MS" w:hint="eastAsia"/>
                <w:b/>
                <w:lang w:eastAsia="zh-CN"/>
              </w:rPr>
              <w:t>主</w:t>
            </w:r>
            <w:r w:rsidR="006152FF" w:rsidRPr="00F41C2D">
              <w:rPr>
                <w:rFonts w:ascii="黑体" w:eastAsia="黑体" w:hAnsi="黑体" w:cs="Arial Unicode MS"/>
                <w:b/>
                <w:lang w:eastAsia="zh-CN"/>
              </w:rPr>
              <w:t>导一对一</w:t>
            </w:r>
            <w:r w:rsidRPr="00F41C2D">
              <w:rPr>
                <w:rFonts w:ascii="黑体" w:eastAsia="黑体" w:hAnsi="黑体" w:cs="Arial Unicode MS"/>
                <w:b/>
                <w:lang w:eastAsia="zh-CN"/>
              </w:rPr>
              <w:t>模式，</w:t>
            </w:r>
            <w:r w:rsidRPr="00F41C2D">
              <w:rPr>
                <w:rFonts w:ascii="黑体" w:eastAsia="黑体" w:hAnsi="黑体" w:cs="Arial Unicode MS" w:hint="eastAsia"/>
                <w:b/>
                <w:lang w:eastAsia="zh-CN"/>
              </w:rPr>
              <w:t>提</w:t>
            </w:r>
            <w:r w:rsidRPr="00F41C2D">
              <w:rPr>
                <w:rFonts w:ascii="黑体" w:eastAsia="黑体" w:hAnsi="黑体" w:cs="Arial Unicode MS"/>
                <w:b/>
                <w:lang w:eastAsia="zh-CN"/>
              </w:rPr>
              <w:t>高</w:t>
            </w:r>
            <w:r w:rsidRPr="00F41C2D">
              <w:rPr>
                <w:rFonts w:ascii="黑体" w:eastAsia="黑体" w:hAnsi="黑体" w:cs="Arial Unicode MS" w:hint="eastAsia"/>
                <w:b/>
                <w:lang w:eastAsia="zh-CN"/>
              </w:rPr>
              <w:t>团</w:t>
            </w:r>
            <w:r w:rsidR="006152FF" w:rsidRPr="00F41C2D">
              <w:rPr>
                <w:rFonts w:ascii="黑体" w:eastAsia="黑体" w:hAnsi="黑体" w:cs="Arial Unicode MS"/>
                <w:b/>
                <w:lang w:eastAsia="zh-CN"/>
              </w:rPr>
              <w:t>队教学</w:t>
            </w:r>
            <w:r w:rsidRPr="00F41C2D">
              <w:rPr>
                <w:rFonts w:ascii="黑体" w:eastAsia="黑体" w:hAnsi="黑体" w:cs="Arial Unicode MS"/>
                <w:b/>
                <w:lang w:eastAsia="zh-CN"/>
              </w:rPr>
              <w:t>效率</w:t>
            </w:r>
          </w:p>
        </w:tc>
      </w:tr>
    </w:tbl>
    <w:p w:rsidR="00A00DE5" w:rsidRPr="00F41C2D" w:rsidRDefault="00A00DE5">
      <w:pPr>
        <w:rPr>
          <w:rFonts w:ascii="黑体" w:eastAsia="黑体" w:hAnsi="黑体" w:cs="Arial Unicode MS"/>
          <w:b/>
          <w:lang w:eastAsia="zh-CN"/>
        </w:rPr>
      </w:pPr>
    </w:p>
    <w:tbl>
      <w:tblPr>
        <w:tblStyle w:val="a5"/>
        <w:tblW w:w="9250" w:type="dxa"/>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673"/>
        <w:gridCol w:w="3493"/>
        <w:gridCol w:w="3084"/>
      </w:tblGrid>
      <w:tr w:rsidR="00652C14" w:rsidRPr="00F41C2D">
        <w:tc>
          <w:tcPr>
            <w:tcW w:w="2673" w:type="dxa"/>
          </w:tcPr>
          <w:p w:rsidR="00652C14" w:rsidRPr="00C353FB" w:rsidRDefault="006152FF">
            <w:pPr>
              <w:pStyle w:val="1"/>
              <w:ind w:firstLineChars="0" w:firstLine="0"/>
              <w:rPr>
                <w:rFonts w:ascii="黑体" w:eastAsia="黑体" w:hAnsi="黑体" w:cs="Arial Unicode MS"/>
                <w:b/>
                <w:color w:val="002060"/>
                <w:sz w:val="28"/>
                <w:szCs w:val="28"/>
                <w:lang w:eastAsia="zh-CN"/>
              </w:rPr>
            </w:pPr>
            <w:r w:rsidRPr="00C353FB">
              <w:rPr>
                <w:rFonts w:ascii="黑体" w:eastAsia="黑体" w:hAnsi="黑体" w:cs="Arial Unicode MS" w:hint="eastAsia"/>
                <w:b/>
                <w:color w:val="002060"/>
                <w:sz w:val="28"/>
                <w:szCs w:val="28"/>
                <w:lang w:eastAsia="zh-CN"/>
              </w:rPr>
              <w:t>2018—至今</w:t>
            </w:r>
          </w:p>
        </w:tc>
        <w:tc>
          <w:tcPr>
            <w:tcW w:w="3493" w:type="dxa"/>
          </w:tcPr>
          <w:p w:rsidR="00652C14" w:rsidRPr="00C353FB" w:rsidRDefault="006152FF">
            <w:pPr>
              <w:pStyle w:val="1"/>
              <w:ind w:firstLineChars="0" w:firstLine="0"/>
              <w:rPr>
                <w:rFonts w:ascii="黑体" w:eastAsia="黑体" w:hAnsi="黑体" w:cs="Arial Unicode MS"/>
                <w:b/>
                <w:color w:val="002060"/>
                <w:sz w:val="28"/>
                <w:szCs w:val="28"/>
                <w:lang w:eastAsia="zh-CN"/>
              </w:rPr>
            </w:pPr>
            <w:r w:rsidRPr="00C353FB">
              <w:rPr>
                <w:rFonts w:ascii="黑体" w:eastAsia="黑体" w:hAnsi="黑体" w:cs="Arial Unicode MS"/>
                <w:b/>
                <w:color w:val="002060"/>
                <w:sz w:val="28"/>
                <w:szCs w:val="28"/>
                <w:lang w:eastAsia="zh-CN"/>
              </w:rPr>
              <w:t>临沧市</w:t>
            </w:r>
          </w:p>
        </w:tc>
        <w:tc>
          <w:tcPr>
            <w:tcW w:w="3084" w:type="dxa"/>
          </w:tcPr>
          <w:p w:rsidR="00652C14" w:rsidRPr="00C353FB" w:rsidRDefault="006152FF">
            <w:pPr>
              <w:pStyle w:val="1"/>
              <w:ind w:firstLineChars="0" w:firstLine="0"/>
              <w:rPr>
                <w:rFonts w:ascii="黑体" w:eastAsia="黑体" w:hAnsi="黑体" w:cs="Arial Unicode MS"/>
                <w:b/>
                <w:color w:val="002060"/>
                <w:sz w:val="28"/>
                <w:szCs w:val="28"/>
                <w:lang w:eastAsia="zh-CN"/>
              </w:rPr>
            </w:pPr>
            <w:r w:rsidRPr="00C353FB">
              <w:rPr>
                <w:rFonts w:ascii="黑体" w:eastAsia="黑体" w:hAnsi="黑体" w:cs="Arial Unicode MS"/>
                <w:b/>
                <w:color w:val="002060"/>
                <w:sz w:val="28"/>
                <w:szCs w:val="28"/>
                <w:lang w:eastAsia="zh-CN"/>
              </w:rPr>
              <w:t>家教老</w:t>
            </w:r>
            <w:r w:rsidR="00AA5D0E" w:rsidRPr="00C353FB">
              <w:rPr>
                <w:rFonts w:ascii="黑体" w:eastAsia="黑体" w:hAnsi="黑体" w:cs="Arial Unicode MS"/>
                <w:b/>
                <w:color w:val="002060"/>
                <w:sz w:val="28"/>
                <w:szCs w:val="28"/>
                <w:lang w:eastAsia="zh-CN"/>
              </w:rPr>
              <w:t>师</w:t>
            </w:r>
          </w:p>
        </w:tc>
      </w:tr>
      <w:tr w:rsidR="00652C14" w:rsidRPr="00F41C2D">
        <w:trPr>
          <w:trHeight w:val="1429"/>
        </w:trPr>
        <w:tc>
          <w:tcPr>
            <w:tcW w:w="9250" w:type="dxa"/>
            <w:gridSpan w:val="3"/>
          </w:tcPr>
          <w:p w:rsidR="00652C14" w:rsidRPr="00F41C2D" w:rsidRDefault="006152FF" w:rsidP="00C353FB">
            <w:pPr>
              <w:pStyle w:val="1"/>
              <w:numPr>
                <w:ilvl w:val="0"/>
                <w:numId w:val="5"/>
              </w:numPr>
              <w:spacing w:beforeLines="50" w:afterLines="50"/>
              <w:ind w:firstLineChars="0"/>
              <w:rPr>
                <w:rFonts w:ascii="黑体" w:eastAsia="黑体" w:hAnsi="黑体" w:cs="Arial Unicode MS"/>
                <w:b/>
                <w:lang w:eastAsia="zh-CN"/>
              </w:rPr>
            </w:pPr>
            <w:r w:rsidRPr="00F41C2D">
              <w:rPr>
                <w:rFonts w:ascii="黑体" w:eastAsia="黑体" w:hAnsi="黑体" w:cs="Arial Unicode MS" w:hint="eastAsia"/>
                <w:b/>
                <w:lang w:eastAsia="zh-CN"/>
              </w:rPr>
              <w:t>主要辅导学生作业及时了解学习进度</w:t>
            </w:r>
          </w:p>
          <w:p w:rsidR="00652C14" w:rsidRPr="00F41C2D" w:rsidRDefault="006152FF" w:rsidP="00C353FB">
            <w:pPr>
              <w:pStyle w:val="1"/>
              <w:numPr>
                <w:ilvl w:val="0"/>
                <w:numId w:val="5"/>
              </w:numPr>
              <w:spacing w:beforeLines="50" w:afterLines="50"/>
              <w:ind w:firstLineChars="0"/>
              <w:rPr>
                <w:rFonts w:ascii="黑体" w:eastAsia="黑体" w:hAnsi="黑体" w:cs="Arial Unicode MS"/>
                <w:b/>
                <w:lang w:eastAsia="zh-CN"/>
              </w:rPr>
            </w:pPr>
            <w:r w:rsidRPr="00F41C2D">
              <w:rPr>
                <w:rFonts w:ascii="黑体" w:eastAsia="黑体" w:hAnsi="黑体" w:cs="Arial Unicode MS" w:hint="eastAsia"/>
                <w:b/>
                <w:lang w:eastAsia="zh-CN"/>
              </w:rPr>
              <w:t>对学生体系化辅导</w:t>
            </w:r>
            <w:r w:rsidR="009107AF" w:rsidRPr="00F41C2D">
              <w:rPr>
                <w:rFonts w:ascii="黑体" w:eastAsia="黑体" w:hAnsi="黑体" w:cs="Arial Unicode MS" w:hint="eastAsia"/>
                <w:b/>
                <w:lang w:eastAsia="zh-CN"/>
              </w:rPr>
              <w:t>，有自己的方法</w:t>
            </w:r>
          </w:p>
          <w:p w:rsidR="00E97A40" w:rsidRDefault="009107AF" w:rsidP="00C353FB">
            <w:pPr>
              <w:pStyle w:val="1"/>
              <w:numPr>
                <w:ilvl w:val="0"/>
                <w:numId w:val="5"/>
              </w:numPr>
              <w:spacing w:beforeLines="50" w:afterLines="50"/>
              <w:ind w:firstLineChars="0"/>
              <w:rPr>
                <w:rFonts w:ascii="黑体" w:eastAsia="黑体" w:hAnsi="黑体" w:cs="Arial Unicode MS" w:hint="eastAsia"/>
                <w:b/>
                <w:lang w:eastAsia="zh-CN"/>
              </w:rPr>
            </w:pPr>
            <w:r w:rsidRPr="00F41C2D">
              <w:rPr>
                <w:rFonts w:ascii="黑体" w:eastAsia="黑体" w:hAnsi="黑体" w:cs="Arial Unicode MS"/>
                <w:b/>
                <w:lang w:eastAsia="zh-CN"/>
              </w:rPr>
              <w:t>为学生制定教学计划</w:t>
            </w:r>
            <w:r w:rsidR="00AA5D0E" w:rsidRPr="00F41C2D">
              <w:rPr>
                <w:rFonts w:ascii="黑体" w:eastAsia="黑体" w:hAnsi="黑体" w:cs="Arial Unicode MS"/>
                <w:b/>
                <w:lang w:eastAsia="zh-CN"/>
              </w:rPr>
              <w:t>，</w:t>
            </w:r>
            <w:r w:rsidR="00AA5D0E" w:rsidRPr="00F41C2D">
              <w:rPr>
                <w:rFonts w:ascii="黑体" w:eastAsia="黑体" w:hAnsi="黑体" w:cs="Arial Unicode MS" w:hint="eastAsia"/>
                <w:b/>
                <w:lang w:eastAsia="zh-CN"/>
              </w:rPr>
              <w:t>提</w:t>
            </w:r>
            <w:r w:rsidR="00AA5D0E" w:rsidRPr="00F41C2D">
              <w:rPr>
                <w:rFonts w:ascii="黑体" w:eastAsia="黑体" w:hAnsi="黑体" w:cs="Arial Unicode MS"/>
                <w:b/>
                <w:lang w:eastAsia="zh-CN"/>
              </w:rPr>
              <w:t>高</w:t>
            </w:r>
            <w:r w:rsidRPr="00F41C2D">
              <w:rPr>
                <w:rFonts w:ascii="黑体" w:eastAsia="黑体" w:hAnsi="黑体" w:cs="Arial Unicode MS" w:hint="eastAsia"/>
                <w:b/>
                <w:lang w:eastAsia="zh-CN"/>
              </w:rPr>
              <w:t>学习</w:t>
            </w:r>
            <w:r w:rsidR="00AA5D0E" w:rsidRPr="00F41C2D">
              <w:rPr>
                <w:rFonts w:ascii="黑体" w:eastAsia="黑体" w:hAnsi="黑体" w:cs="Arial Unicode MS"/>
                <w:b/>
                <w:lang w:eastAsia="zh-CN"/>
              </w:rPr>
              <w:t>效率</w:t>
            </w:r>
          </w:p>
          <w:p w:rsidR="001D4EA3" w:rsidRDefault="001D4EA3" w:rsidP="001D4EA3">
            <w:pPr>
              <w:pStyle w:val="1"/>
              <w:spacing w:beforeLines="50" w:afterLines="50"/>
              <w:ind w:firstLineChars="0"/>
              <w:rPr>
                <w:rFonts w:ascii="黑体" w:eastAsia="黑体" w:hAnsi="黑体" w:cs="Arial Unicode MS" w:hint="eastAsia"/>
                <w:b/>
                <w:lang w:eastAsia="zh-CN"/>
              </w:rPr>
            </w:pPr>
          </w:p>
          <w:p w:rsidR="001D4EA3" w:rsidRPr="001D4EA3" w:rsidRDefault="001D4EA3" w:rsidP="001D4EA3">
            <w:pPr>
              <w:pStyle w:val="1"/>
              <w:spacing w:beforeLines="50" w:afterLines="50"/>
              <w:ind w:firstLineChars="0"/>
              <w:rPr>
                <w:rFonts w:ascii="黑体" w:eastAsia="黑体" w:hAnsi="黑体" w:cs="Arial Unicode MS" w:hint="eastAsia"/>
                <w:b/>
                <w:lang w:eastAsia="zh-CN"/>
              </w:rPr>
            </w:pPr>
          </w:p>
          <w:p w:rsidR="00E97A40" w:rsidRPr="00C353FB" w:rsidRDefault="00E97A40" w:rsidP="00C353FB">
            <w:pPr>
              <w:pStyle w:val="1"/>
              <w:spacing w:beforeLines="50" w:afterLines="50"/>
              <w:ind w:firstLineChars="0" w:firstLine="0"/>
              <w:rPr>
                <w:rFonts w:ascii="黑体" w:eastAsia="黑体" w:hAnsi="黑体" w:cs="Arial Unicode MS" w:hint="eastAsia"/>
                <w:b/>
                <w:color w:val="002060"/>
                <w:sz w:val="28"/>
                <w:szCs w:val="28"/>
                <w:lang w:eastAsia="zh-CN"/>
              </w:rPr>
            </w:pPr>
            <w:r w:rsidRPr="00C353FB">
              <w:rPr>
                <w:rFonts w:ascii="黑体" w:eastAsia="黑体" w:hAnsi="黑体" w:cs="Arial Unicode MS" w:hint="eastAsia"/>
                <w:b/>
                <w:color w:val="002060"/>
                <w:sz w:val="28"/>
                <w:szCs w:val="28"/>
                <w:lang w:eastAsia="zh-CN"/>
              </w:rPr>
              <w:t>2018——至今        临沧市一心堂               电话回访</w:t>
            </w:r>
          </w:p>
          <w:p w:rsidR="00E97A40" w:rsidRDefault="001D4EA3" w:rsidP="00C353FB">
            <w:pPr>
              <w:pStyle w:val="1"/>
              <w:numPr>
                <w:ilvl w:val="0"/>
                <w:numId w:val="5"/>
              </w:numPr>
              <w:tabs>
                <w:tab w:val="left" w:pos="525"/>
              </w:tabs>
              <w:spacing w:beforeLines="50" w:afterLines="50"/>
              <w:ind w:firstLineChars="0"/>
              <w:rPr>
                <w:rFonts w:ascii="黑体" w:eastAsia="黑体" w:hAnsi="黑体" w:cs="Arial Unicode MS" w:hint="eastAsia"/>
                <w:b/>
                <w:lang w:eastAsia="zh-CN"/>
              </w:rPr>
            </w:pPr>
            <w:r>
              <w:rPr>
                <w:rFonts w:ascii="黑体" w:eastAsia="黑体" w:hAnsi="黑体" w:cs="Arial Unicode MS" w:hint="eastAsia"/>
                <w:b/>
                <w:noProof/>
                <w:lang w:eastAsia="zh-CN"/>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2073" type="#_x0000_t120" style="position:absolute;left:0;text-align:left;margin-left:.15pt;margin-top:2.85pt;width:12.75pt;height:13.5pt;z-index:251666432" fillcolor="black [3200]" strokecolor="#f2f2f2 [3041]" strokeweight="3pt">
                  <v:shadow on="t" type="perspective" color="#7f7f7f [1601]" opacity=".5" offset="1pt" offset2="-1pt"/>
                </v:shape>
              </w:pict>
            </w:r>
            <w:r>
              <w:rPr>
                <w:rFonts w:ascii="黑体" w:eastAsia="黑体" w:hAnsi="黑体" w:cs="Arial Unicode MS"/>
                <w:b/>
                <w:lang w:eastAsia="zh-CN"/>
              </w:rPr>
              <w:tab/>
              <w:t>主要负责告知会员活动时间及内容</w:t>
            </w:r>
          </w:p>
          <w:p w:rsidR="001D4EA3" w:rsidRDefault="001D4EA3" w:rsidP="00C353FB">
            <w:pPr>
              <w:pStyle w:val="1"/>
              <w:numPr>
                <w:ilvl w:val="0"/>
                <w:numId w:val="5"/>
              </w:numPr>
              <w:tabs>
                <w:tab w:val="left" w:pos="525"/>
              </w:tabs>
              <w:spacing w:beforeLines="50" w:afterLines="50"/>
              <w:ind w:firstLineChars="0"/>
              <w:rPr>
                <w:rFonts w:ascii="黑体" w:eastAsia="黑体" w:hAnsi="黑体" w:cs="Arial Unicode MS" w:hint="eastAsia"/>
                <w:b/>
                <w:lang w:eastAsia="zh-CN"/>
              </w:rPr>
            </w:pPr>
            <w:r>
              <w:rPr>
                <w:rFonts w:ascii="黑体" w:eastAsia="黑体" w:hAnsi="黑体" w:cs="Arial Unicode MS" w:hint="eastAsia"/>
                <w:b/>
                <w:noProof/>
                <w:lang w:eastAsia="zh-CN"/>
              </w:rPr>
              <w:pict>
                <v:shape id="_x0000_s2079" type="#_x0000_t120" style="position:absolute;left:0;text-align:left;margin-left:.15pt;margin-top:1.65pt;width:12.75pt;height:12.75pt;z-index:251667456" fillcolor="black [3200]" strokecolor="#f2f2f2 [3041]" strokeweight="3pt">
                  <v:shadow on="t" type="perspective" color="#7f7f7f [1601]" opacity=".5" offset="1pt" offset2="-1pt"/>
                </v:shape>
              </w:pict>
            </w:r>
            <w:r>
              <w:rPr>
                <w:rFonts w:ascii="黑体" w:eastAsia="黑体" w:hAnsi="黑体" w:cs="Arial Unicode MS"/>
                <w:b/>
                <w:lang w:eastAsia="zh-CN"/>
              </w:rPr>
              <w:tab/>
              <w:t>定期对会员做满意度调查</w:t>
            </w:r>
          </w:p>
          <w:p w:rsidR="001D4EA3" w:rsidRDefault="001D4EA3" w:rsidP="00C353FB">
            <w:pPr>
              <w:pStyle w:val="1"/>
              <w:numPr>
                <w:ilvl w:val="0"/>
                <w:numId w:val="5"/>
              </w:numPr>
              <w:tabs>
                <w:tab w:val="left" w:pos="525"/>
              </w:tabs>
              <w:spacing w:beforeLines="50" w:afterLines="50"/>
              <w:ind w:firstLineChars="0"/>
              <w:rPr>
                <w:rFonts w:ascii="黑体" w:eastAsia="黑体" w:hAnsi="黑体" w:cs="Arial Unicode MS" w:hint="eastAsia"/>
                <w:b/>
                <w:lang w:eastAsia="zh-CN"/>
              </w:rPr>
            </w:pPr>
            <w:r>
              <w:rPr>
                <w:rFonts w:ascii="黑体" w:eastAsia="黑体" w:hAnsi="黑体" w:cs="Arial Unicode MS" w:hint="eastAsia"/>
                <w:b/>
                <w:noProof/>
                <w:lang w:eastAsia="zh-CN"/>
              </w:rPr>
              <w:pict>
                <v:shape id="_x0000_s2081" type="#_x0000_t120" style="position:absolute;left:0;text-align:left;margin-left:.15pt;margin-top:1.2pt;width:12.75pt;height:11.25pt;z-index:251668480" fillcolor="black [3200]" strokecolor="#f2f2f2 [3041]" strokeweight="3pt">
                  <v:shadow on="t" type="perspective" color="#7f7f7f [1601]" opacity=".5" offset="1pt" offset2="-1pt"/>
                </v:shape>
              </w:pict>
            </w:r>
            <w:r>
              <w:rPr>
                <w:rFonts w:ascii="黑体" w:eastAsia="黑体" w:hAnsi="黑体" w:cs="Arial Unicode MS"/>
                <w:b/>
                <w:lang w:eastAsia="zh-CN"/>
              </w:rPr>
              <w:tab/>
              <w:t>抽查会员对活动的知晓程度</w:t>
            </w:r>
            <w:r>
              <w:rPr>
                <w:rFonts w:ascii="黑体" w:eastAsia="黑体" w:hAnsi="黑体" w:cs="Arial Unicode MS" w:hint="eastAsia"/>
                <w:b/>
                <w:lang w:eastAsia="zh-CN"/>
              </w:rPr>
              <w:t>，</w:t>
            </w:r>
            <w:r w:rsidR="00C353FB">
              <w:rPr>
                <w:rFonts w:ascii="黑体" w:eastAsia="黑体" w:hAnsi="黑体" w:cs="Arial Unicode MS"/>
                <w:b/>
                <w:lang w:eastAsia="zh-CN"/>
              </w:rPr>
              <w:t>制作抽样调查表</w:t>
            </w:r>
          </w:p>
          <w:p w:rsidR="00A00DE5" w:rsidRDefault="00A00DE5" w:rsidP="00C353FB">
            <w:pPr>
              <w:pStyle w:val="1"/>
              <w:spacing w:beforeLines="50" w:afterLines="50"/>
              <w:ind w:firstLineChars="0" w:firstLine="0"/>
              <w:rPr>
                <w:rFonts w:ascii="黑体" w:eastAsia="黑体" w:hAnsi="黑体" w:cs="Arial Unicode MS" w:hint="eastAsia"/>
                <w:b/>
                <w:lang w:eastAsia="zh-CN"/>
              </w:rPr>
            </w:pPr>
          </w:p>
          <w:p w:rsidR="006C1D9E" w:rsidRPr="006C1D9E" w:rsidRDefault="00E97A40" w:rsidP="00C353FB">
            <w:pPr>
              <w:pStyle w:val="1"/>
              <w:numPr>
                <w:ilvl w:val="0"/>
                <w:numId w:val="5"/>
              </w:numPr>
              <w:spacing w:beforeLines="50" w:afterLines="50"/>
              <w:ind w:firstLineChars="0"/>
              <w:rPr>
                <w:rFonts w:ascii="黑体" w:eastAsia="黑体" w:hAnsi="黑体" w:cs="Arial Unicode MS" w:hint="eastAsia"/>
                <w:b/>
                <w:sz w:val="28"/>
                <w:szCs w:val="28"/>
                <w:lang w:eastAsia="zh-CN"/>
              </w:rPr>
            </w:pPr>
            <w:r>
              <w:rPr>
                <w:rFonts w:ascii="黑体" w:eastAsia="黑体" w:hAnsi="黑体" w:cs="Arial Unicode MS" w:hint="eastAsia"/>
                <w:b/>
                <w:sz w:val="28"/>
                <w:szCs w:val="28"/>
                <w:lang w:eastAsia="zh-CN"/>
              </w:rPr>
              <w:t>校内</w:t>
            </w:r>
            <w:r w:rsidR="006C1D9E">
              <w:rPr>
                <w:rFonts w:ascii="黑体" w:eastAsia="黑体" w:hAnsi="黑体" w:cs="Arial Unicode MS" w:hint="eastAsia"/>
                <w:b/>
                <w:sz w:val="28"/>
                <w:szCs w:val="28"/>
                <w:lang w:eastAsia="zh-CN"/>
              </w:rPr>
              <w:t>实践</w:t>
            </w:r>
          </w:p>
          <w:p w:rsidR="00E97A40" w:rsidRDefault="006C1D9E" w:rsidP="00C353FB">
            <w:pPr>
              <w:pStyle w:val="1"/>
              <w:numPr>
                <w:ilvl w:val="0"/>
                <w:numId w:val="5"/>
              </w:numPr>
              <w:spacing w:beforeLines="50" w:afterLines="50"/>
              <w:ind w:firstLineChars="0"/>
              <w:rPr>
                <w:rFonts w:ascii="黑体" w:eastAsia="黑体" w:hAnsi="黑体" w:cs="Arial Unicode MS" w:hint="eastAsia"/>
                <w:b/>
                <w:lang w:eastAsia="zh-CN"/>
              </w:rPr>
            </w:pPr>
            <w:r>
              <w:rPr>
                <w:rFonts w:ascii="黑体" w:eastAsia="黑体" w:hAnsi="黑体" w:cs="Arial Unicode MS" w:hint="eastAsia"/>
                <w:b/>
                <w:lang w:eastAsia="zh-CN"/>
              </w:rPr>
              <w:t xml:space="preserve">2017．9——   </w:t>
            </w:r>
            <w:r w:rsidR="00E97A40">
              <w:rPr>
                <w:rFonts w:ascii="黑体" w:eastAsia="黑体" w:hAnsi="黑体" w:cs="Arial Unicode MS" w:hint="eastAsia"/>
                <w:b/>
                <w:lang w:eastAsia="zh-CN"/>
              </w:rPr>
              <w:t>2018.9</w:t>
            </w:r>
            <w:r>
              <w:rPr>
                <w:rFonts w:ascii="黑体" w:eastAsia="黑体" w:hAnsi="黑体" w:cs="Arial Unicode MS" w:hint="eastAsia"/>
                <w:b/>
                <w:lang w:eastAsia="zh-CN"/>
              </w:rPr>
              <w:t xml:space="preserve">    </w:t>
            </w:r>
            <w:r w:rsidR="00E97A40">
              <w:rPr>
                <w:rFonts w:ascii="黑体" w:eastAsia="黑体" w:hAnsi="黑体" w:cs="Arial Unicode MS" w:hint="eastAsia"/>
                <w:b/>
                <w:lang w:eastAsia="zh-CN"/>
              </w:rPr>
              <w:t>滇西科技师范学院      学生干事</w:t>
            </w:r>
          </w:p>
          <w:p w:rsidR="00E97A40" w:rsidRDefault="00E97A40" w:rsidP="00C353FB">
            <w:pPr>
              <w:pStyle w:val="1"/>
              <w:numPr>
                <w:ilvl w:val="0"/>
                <w:numId w:val="5"/>
              </w:numPr>
              <w:spacing w:beforeLines="50" w:afterLines="50"/>
              <w:ind w:firstLineChars="0"/>
              <w:rPr>
                <w:rFonts w:ascii="黑体" w:eastAsia="黑体" w:hAnsi="黑体" w:cs="Arial Unicode MS" w:hint="eastAsia"/>
                <w:b/>
                <w:lang w:eastAsia="zh-CN"/>
              </w:rPr>
            </w:pPr>
            <w:r>
              <w:rPr>
                <w:rFonts w:ascii="黑体" w:eastAsia="黑体" w:hAnsi="黑体" w:cs="Arial Unicode MS" w:hint="eastAsia"/>
                <w:b/>
                <w:lang w:eastAsia="zh-CN"/>
              </w:rPr>
              <w:t xml:space="preserve">校团委青年志愿者部    干事   </w:t>
            </w:r>
            <w:r w:rsidR="00C353FB">
              <w:rPr>
                <w:rFonts w:ascii="黑体" w:eastAsia="黑体" w:hAnsi="黑体" w:cs="Arial Unicode MS" w:hint="eastAsia"/>
                <w:b/>
                <w:lang w:eastAsia="zh-CN"/>
              </w:rPr>
              <w:t xml:space="preserve"> </w:t>
            </w:r>
            <w:r>
              <w:rPr>
                <w:rFonts w:ascii="黑体" w:eastAsia="黑体" w:hAnsi="黑体" w:cs="Arial Unicode MS" w:hint="eastAsia"/>
                <w:b/>
                <w:lang w:eastAsia="zh-CN"/>
              </w:rPr>
              <w:t>参与大大小小志愿活动，以及问卷调查统计</w:t>
            </w:r>
          </w:p>
          <w:p w:rsidR="00E97A40" w:rsidRDefault="00E97A40" w:rsidP="00C353FB">
            <w:pPr>
              <w:pStyle w:val="1"/>
              <w:numPr>
                <w:ilvl w:val="0"/>
                <w:numId w:val="5"/>
              </w:numPr>
              <w:spacing w:beforeLines="50" w:afterLines="50"/>
              <w:ind w:firstLineChars="0"/>
              <w:rPr>
                <w:rFonts w:ascii="黑体" w:eastAsia="黑体" w:hAnsi="黑体" w:cs="Arial Unicode MS" w:hint="eastAsia"/>
                <w:b/>
                <w:lang w:eastAsia="zh-CN"/>
              </w:rPr>
            </w:pPr>
            <w:r>
              <w:rPr>
                <w:rFonts w:ascii="黑体" w:eastAsia="黑体" w:hAnsi="黑体" w:cs="Arial Unicode MS" w:hint="eastAsia"/>
                <w:b/>
                <w:lang w:eastAsia="zh-CN"/>
              </w:rPr>
              <w:t xml:space="preserve">校广播站记者部        干事   </w:t>
            </w:r>
            <w:r w:rsidR="00C353FB">
              <w:rPr>
                <w:rFonts w:ascii="黑体" w:eastAsia="黑体" w:hAnsi="黑体" w:cs="Arial Unicode MS" w:hint="eastAsia"/>
                <w:b/>
                <w:lang w:eastAsia="zh-CN"/>
              </w:rPr>
              <w:t xml:space="preserve"> </w:t>
            </w:r>
            <w:r>
              <w:rPr>
                <w:rFonts w:ascii="黑体" w:eastAsia="黑体" w:hAnsi="黑体" w:cs="Arial Unicode MS" w:hint="eastAsia"/>
                <w:b/>
                <w:lang w:eastAsia="zh-CN"/>
              </w:rPr>
              <w:t>负责播音稿件制作</w:t>
            </w:r>
            <w:r w:rsidR="006C1D9E">
              <w:rPr>
                <w:rFonts w:ascii="黑体" w:eastAsia="黑体" w:hAnsi="黑体" w:cs="Arial Unicode MS" w:hint="eastAsia"/>
                <w:b/>
                <w:lang w:eastAsia="zh-CN"/>
              </w:rPr>
              <w:t xml:space="preserve"> </w:t>
            </w:r>
            <w:r>
              <w:rPr>
                <w:rFonts w:ascii="黑体" w:eastAsia="黑体" w:hAnsi="黑体" w:cs="Arial Unicode MS" w:hint="eastAsia"/>
                <w:b/>
                <w:lang w:eastAsia="zh-CN"/>
              </w:rPr>
              <w:t>，以及微信公众号音频录制</w:t>
            </w:r>
          </w:p>
          <w:p w:rsidR="00C353FB" w:rsidRDefault="00C353FB" w:rsidP="00C353FB">
            <w:pPr>
              <w:pStyle w:val="1"/>
              <w:numPr>
                <w:ilvl w:val="0"/>
                <w:numId w:val="5"/>
              </w:numPr>
              <w:spacing w:beforeLines="50" w:afterLines="50"/>
              <w:ind w:firstLineChars="0"/>
              <w:rPr>
                <w:rFonts w:ascii="黑体" w:eastAsia="黑体" w:hAnsi="黑体" w:cs="Arial Unicode MS" w:hint="eastAsia"/>
                <w:b/>
                <w:lang w:eastAsia="zh-CN"/>
              </w:rPr>
            </w:pPr>
            <w:r>
              <w:rPr>
                <w:rFonts w:ascii="黑体" w:eastAsia="黑体" w:hAnsi="黑体" w:cs="Arial Unicode MS" w:hint="eastAsia"/>
                <w:b/>
                <w:lang w:eastAsia="zh-CN"/>
              </w:rPr>
              <w:t>数理学院学习部        干事    参与学院内活动布置与策划，以及集体活动</w:t>
            </w:r>
          </w:p>
          <w:p w:rsidR="006C1D9E" w:rsidRPr="00A00DE5" w:rsidRDefault="006C1D9E" w:rsidP="00C353FB">
            <w:pPr>
              <w:pStyle w:val="1"/>
              <w:spacing w:beforeLines="50" w:afterLines="50"/>
              <w:ind w:left="840" w:firstLineChars="0" w:firstLine="0"/>
              <w:rPr>
                <w:rFonts w:ascii="黑体" w:eastAsia="黑体" w:hAnsi="黑体" w:cs="Arial Unicode MS"/>
                <w:b/>
                <w:lang w:eastAsia="zh-CN"/>
              </w:rPr>
            </w:pPr>
          </w:p>
        </w:tc>
      </w:tr>
    </w:tbl>
    <w:p w:rsidR="00652C14" w:rsidRPr="00F41C2D" w:rsidRDefault="00652C14">
      <w:pPr>
        <w:pBdr>
          <w:bottom w:val="single" w:sz="6" w:space="1" w:color="auto"/>
        </w:pBdr>
        <w:rPr>
          <w:rFonts w:ascii="黑体" w:eastAsia="黑体" w:hAnsi="黑体" w:cs="Arial Unicode MS"/>
          <w:b/>
          <w:lang w:eastAsia="zh-CN"/>
        </w:rPr>
      </w:pPr>
    </w:p>
    <w:p w:rsidR="006152FF" w:rsidRDefault="006152FF">
      <w:pPr>
        <w:rPr>
          <w:rFonts w:ascii="黑体" w:eastAsia="黑体" w:hAnsi="黑体" w:cs="Arial Unicode MS" w:hint="eastAsia"/>
          <w:b/>
          <w:lang w:eastAsia="zh-CN"/>
        </w:rPr>
      </w:pPr>
    </w:p>
    <w:p w:rsidR="00A00DE5" w:rsidRDefault="00A00DE5">
      <w:pPr>
        <w:rPr>
          <w:rFonts w:ascii="黑体" w:eastAsia="黑体" w:hAnsi="黑体" w:cs="Arial Unicode MS" w:hint="eastAsia"/>
          <w:b/>
          <w:lang w:eastAsia="zh-CN"/>
        </w:rPr>
      </w:pPr>
    </w:p>
    <w:p w:rsidR="00A00DE5" w:rsidRPr="00F41C2D" w:rsidRDefault="00A00DE5">
      <w:pPr>
        <w:rPr>
          <w:rFonts w:ascii="黑体" w:eastAsia="黑体" w:hAnsi="黑体" w:cs="Arial Unicode MS"/>
          <w:b/>
          <w:lang w:eastAsia="zh-CN"/>
        </w:rPr>
      </w:pPr>
    </w:p>
    <w:p w:rsidR="00652C14" w:rsidRPr="009D2AE7" w:rsidRDefault="00AA5D0E">
      <w:pPr>
        <w:pStyle w:val="1"/>
        <w:numPr>
          <w:ilvl w:val="0"/>
          <w:numId w:val="2"/>
        </w:numPr>
        <w:ind w:firstLineChars="0"/>
        <w:rPr>
          <w:rFonts w:ascii="黑体" w:eastAsia="黑体" w:hAnsi="黑体" w:cs="Arial Unicode MS"/>
          <w:b/>
          <w:color w:val="538135" w:themeColor="accent6" w:themeShade="BF"/>
          <w:sz w:val="28"/>
          <w:lang w:eastAsia="zh-CN"/>
        </w:rPr>
      </w:pPr>
      <w:r w:rsidRPr="00F41C2D">
        <w:rPr>
          <w:rFonts w:ascii="黑体" w:eastAsia="黑体" w:hAnsi="黑体" w:cs="Arial Unicode MS" w:hint="eastAsia"/>
          <w:b/>
          <w:sz w:val="28"/>
          <w:lang w:eastAsia="zh-CN"/>
        </w:rPr>
        <w:t>掌握</w:t>
      </w:r>
      <w:r w:rsidRPr="00F41C2D">
        <w:rPr>
          <w:rFonts w:ascii="黑体" w:eastAsia="黑体" w:hAnsi="黑体" w:cs="Arial Unicode MS"/>
          <w:b/>
          <w:sz w:val="28"/>
          <w:lang w:eastAsia="zh-CN"/>
        </w:rPr>
        <w:t>技能</w:t>
      </w:r>
      <w:r w:rsidR="009D2AE7">
        <w:rPr>
          <w:rFonts w:ascii="黑体" w:eastAsia="黑体" w:hAnsi="黑体" w:cs="Arial Unicode MS" w:hint="eastAsia"/>
          <w:b/>
          <w:sz w:val="28"/>
          <w:lang w:eastAsia="zh-CN"/>
        </w:rPr>
        <w:t xml:space="preserve">  </w:t>
      </w:r>
      <w:r w:rsidR="009D2AE7" w:rsidRPr="009D2AE7">
        <w:rPr>
          <w:rFonts w:ascii="黑体" w:eastAsia="黑体" w:hAnsi="黑体" w:cs="Arial Unicode MS" w:hint="eastAsia"/>
          <w:b/>
          <w:color w:val="538135" w:themeColor="accent6" w:themeShade="BF"/>
          <w:sz w:val="28"/>
          <w:lang w:eastAsia="zh-CN"/>
        </w:rPr>
        <w:t xml:space="preserve"> MASTER SKILL</w:t>
      </w:r>
    </w:p>
    <w:tbl>
      <w:tblPr>
        <w:tblStyle w:val="a5"/>
        <w:tblW w:w="9266" w:type="dxa"/>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66"/>
      </w:tblGrid>
      <w:tr w:rsidR="00652C14" w:rsidRPr="00F41C2D">
        <w:trPr>
          <w:trHeight w:val="936"/>
        </w:trPr>
        <w:tc>
          <w:tcPr>
            <w:tcW w:w="9266" w:type="dxa"/>
          </w:tcPr>
          <w:p w:rsidR="009107AF" w:rsidRPr="00F41C2D" w:rsidRDefault="00165B94" w:rsidP="00A00DE5">
            <w:pPr>
              <w:pStyle w:val="1"/>
              <w:numPr>
                <w:ilvl w:val="0"/>
                <w:numId w:val="4"/>
              </w:numPr>
              <w:spacing w:afterLines="50"/>
              <w:ind w:left="482" w:firstLineChars="0" w:hanging="482"/>
              <w:rPr>
                <w:rFonts w:ascii="黑体" w:eastAsia="黑体" w:hAnsi="黑体" w:cs="Arial Unicode MS"/>
                <w:b/>
                <w:lang w:eastAsia="zh-CN"/>
              </w:rPr>
            </w:pPr>
            <w:r>
              <w:rPr>
                <w:rFonts w:ascii="黑体" w:eastAsia="黑体" w:hAnsi="黑体" w:cs="Arial Unicode MS" w:hint="eastAsia"/>
                <w:b/>
                <w:lang w:eastAsia="zh-CN"/>
              </w:rPr>
              <w:t>软件技能：Photoshop、Office</w:t>
            </w:r>
          </w:p>
          <w:p w:rsidR="00C353FB" w:rsidRPr="00C353FB" w:rsidRDefault="00165B94" w:rsidP="00C353FB">
            <w:pPr>
              <w:pStyle w:val="1"/>
              <w:numPr>
                <w:ilvl w:val="0"/>
                <w:numId w:val="4"/>
              </w:numPr>
              <w:spacing w:afterLines="50"/>
              <w:ind w:left="482" w:firstLineChars="0" w:hanging="482"/>
              <w:rPr>
                <w:rFonts w:ascii="黑体" w:eastAsia="黑体" w:hAnsi="黑体" w:cs="Arial Unicode MS"/>
                <w:b/>
                <w:lang w:eastAsia="zh-CN"/>
              </w:rPr>
            </w:pPr>
            <w:r>
              <w:rPr>
                <w:rFonts w:ascii="黑体" w:eastAsia="黑体" w:hAnsi="黑体" w:cs="Arial Unicode MS" w:hint="eastAsia"/>
                <w:b/>
                <w:lang w:eastAsia="zh-CN"/>
              </w:rPr>
              <w:t>语言技能：普通话二级乙</w:t>
            </w:r>
            <w:r w:rsidR="00C353FB">
              <w:rPr>
                <w:rFonts w:ascii="黑体" w:eastAsia="黑体" w:hAnsi="黑体" w:cs="Arial Unicode MS" w:hint="eastAsia"/>
                <w:b/>
                <w:lang w:eastAsia="zh-CN"/>
              </w:rPr>
              <w:t>、</w:t>
            </w:r>
            <w:r w:rsidR="00C353FB" w:rsidRPr="00C353FB">
              <w:rPr>
                <w:rFonts w:ascii="黑体" w:eastAsia="黑体" w:hAnsi="黑体" w:cs="Arial Unicode MS" w:hint="eastAsia"/>
                <w:b/>
                <w:lang w:eastAsia="zh-CN"/>
              </w:rPr>
              <w:t>CET-4</w:t>
            </w:r>
          </w:p>
          <w:p w:rsidR="00652C14" w:rsidRPr="00C353FB" w:rsidRDefault="00325FB6" w:rsidP="00C353FB">
            <w:pPr>
              <w:pStyle w:val="1"/>
              <w:numPr>
                <w:ilvl w:val="0"/>
                <w:numId w:val="4"/>
              </w:numPr>
              <w:spacing w:afterLines="50"/>
              <w:ind w:left="482" w:firstLineChars="0" w:hanging="482"/>
              <w:rPr>
                <w:rFonts w:ascii="黑体" w:eastAsia="黑体" w:hAnsi="黑体" w:cs="Arial Unicode MS"/>
                <w:b/>
                <w:lang w:eastAsia="zh-CN"/>
              </w:rPr>
            </w:pPr>
            <w:r>
              <w:rPr>
                <w:rFonts w:ascii="黑体" w:eastAsia="黑体" w:hAnsi="黑体" w:cs="Arial Unicode MS" w:hint="eastAsia"/>
                <w:b/>
                <w:lang w:eastAsia="zh-CN"/>
              </w:rPr>
              <w:t>自我积累：已有基本授课经</w:t>
            </w:r>
            <w:r w:rsidR="00C353FB">
              <w:rPr>
                <w:rFonts w:ascii="黑体" w:eastAsia="黑体" w:hAnsi="黑体" w:cs="Arial Unicode MS" w:hint="eastAsia"/>
                <w:b/>
                <w:lang w:eastAsia="zh-CN"/>
              </w:rPr>
              <w:t>验</w:t>
            </w:r>
          </w:p>
        </w:tc>
      </w:tr>
    </w:tbl>
    <w:p w:rsidR="00325FB6" w:rsidRDefault="00325FB6" w:rsidP="00C353FB">
      <w:pPr>
        <w:tabs>
          <w:tab w:val="left" w:pos="915"/>
        </w:tabs>
        <w:rPr>
          <w:rFonts w:ascii="黑体" w:eastAsia="黑体" w:hAnsi="黑体" w:cs="Arial Unicode MS"/>
          <w:b/>
          <w:sz w:val="28"/>
          <w:szCs w:val="28"/>
          <w:lang w:eastAsia="zh-CN"/>
        </w:rPr>
      </w:pPr>
    </w:p>
    <w:p w:rsidR="0007769E" w:rsidRPr="009D2AE7" w:rsidRDefault="00C90AA4" w:rsidP="009D2AE7">
      <w:pPr>
        <w:ind w:firstLineChars="146" w:firstLine="410"/>
        <w:rPr>
          <w:rFonts w:ascii="黑体" w:eastAsia="黑体" w:hAnsi="黑体" w:cs="Arial Unicode MS"/>
          <w:b/>
          <w:color w:val="538135" w:themeColor="accent6" w:themeShade="BF"/>
          <w:sz w:val="28"/>
          <w:szCs w:val="28"/>
          <w:lang w:eastAsia="zh-CN"/>
        </w:rPr>
      </w:pPr>
      <w:r w:rsidRPr="009D2AE7">
        <w:rPr>
          <w:rFonts w:ascii="黑体" w:eastAsia="黑体" w:hAnsi="黑体" w:cs="Arial Unicode MS"/>
          <w:b/>
          <w:noProof/>
          <w:color w:val="538135" w:themeColor="accent6" w:themeShade="BF"/>
          <w:sz w:val="28"/>
          <w:szCs w:val="28"/>
          <w:lang w:eastAsia="zh-CN"/>
        </w:rPr>
        <w:pict>
          <v:shape id="_x0000_s2067" type="#_x0000_t109" style="position:absolute;left:0;text-align:left;margin-left:-5.1pt;margin-top:7.8pt;width:12.4pt;height:14.25pt;z-index:251664384" fillcolor="#538135 [2409]" strokecolor="#f2f2f2 [3041]" strokeweight="3pt">
            <v:shadow on="t" type="perspective" color="#375623 [1609]" opacity=".5" offset="1pt" offset2="-1pt"/>
          </v:shape>
        </w:pict>
      </w:r>
      <w:r w:rsidR="00165B94" w:rsidRPr="00165B94">
        <w:rPr>
          <w:rFonts w:ascii="黑体" w:eastAsia="黑体" w:hAnsi="黑体" w:cs="Arial Unicode MS"/>
          <w:b/>
          <w:sz w:val="28"/>
          <w:szCs w:val="28"/>
          <w:lang w:eastAsia="zh-CN"/>
        </w:rPr>
        <w:t>奖项荣誉</w:t>
      </w:r>
      <w:r w:rsidR="009D2AE7">
        <w:rPr>
          <w:rFonts w:ascii="黑体" w:eastAsia="黑体" w:hAnsi="黑体" w:cs="Arial Unicode MS" w:hint="eastAsia"/>
          <w:b/>
          <w:sz w:val="28"/>
          <w:szCs w:val="28"/>
          <w:lang w:eastAsia="zh-CN"/>
        </w:rPr>
        <w:t xml:space="preserve">   </w:t>
      </w:r>
      <w:r w:rsidR="009D2AE7" w:rsidRPr="009D2AE7">
        <w:rPr>
          <w:rFonts w:ascii="黑体" w:eastAsia="黑体" w:hAnsi="黑体" w:cs="Arial Unicode MS" w:hint="eastAsia"/>
          <w:b/>
          <w:color w:val="538135" w:themeColor="accent6" w:themeShade="BF"/>
          <w:sz w:val="28"/>
          <w:szCs w:val="28"/>
          <w:lang w:eastAsia="zh-CN"/>
        </w:rPr>
        <w:t xml:space="preserve">AWARD AND HONOR </w:t>
      </w:r>
    </w:p>
    <w:p w:rsidR="00325FB6" w:rsidRDefault="00C353FB">
      <w:pPr>
        <w:rPr>
          <w:rFonts w:ascii="黑体" w:eastAsia="黑体" w:hAnsi="黑体" w:cs="Arial Unicode MS" w:hint="eastAsia"/>
          <w:b/>
          <w:lang w:eastAsia="zh-CN"/>
        </w:rPr>
      </w:pPr>
      <w:r>
        <w:rPr>
          <w:rFonts w:ascii="黑体" w:eastAsia="黑体" w:hAnsi="黑体" w:cs="Arial Unicode MS" w:hint="eastAsia"/>
          <w:b/>
          <w:lang w:eastAsia="zh-CN"/>
        </w:rPr>
        <w:t xml:space="preserve"> 2017—2018  学年度</w:t>
      </w:r>
      <w:r w:rsidR="009D2AE7">
        <w:rPr>
          <w:rFonts w:ascii="黑体" w:eastAsia="黑体" w:hAnsi="黑体" w:cs="Arial Unicode MS" w:hint="eastAsia"/>
          <w:b/>
          <w:lang w:eastAsia="zh-CN"/>
        </w:rPr>
        <w:t>“优秀学生干事”称号</w:t>
      </w:r>
    </w:p>
    <w:p w:rsidR="009D2AE7" w:rsidRDefault="009D2AE7">
      <w:pPr>
        <w:rPr>
          <w:rFonts w:ascii="黑体" w:eastAsia="黑体" w:hAnsi="黑体" w:cs="Arial Unicode MS" w:hint="eastAsia"/>
          <w:b/>
          <w:lang w:eastAsia="zh-CN"/>
        </w:rPr>
      </w:pPr>
    </w:p>
    <w:p w:rsidR="009D2AE7" w:rsidRDefault="009D2AE7">
      <w:pPr>
        <w:rPr>
          <w:rFonts w:ascii="黑体" w:eastAsia="黑体" w:hAnsi="黑体" w:cs="Arial Unicode MS" w:hint="eastAsia"/>
          <w:b/>
          <w:lang w:eastAsia="zh-CN"/>
        </w:rPr>
      </w:pPr>
      <w:r>
        <w:rPr>
          <w:rFonts w:ascii="黑体" w:eastAsia="黑体" w:hAnsi="黑体" w:cs="Arial Unicode MS" w:hint="eastAsia"/>
          <w:b/>
          <w:lang w:eastAsia="zh-CN"/>
        </w:rPr>
        <w:t>2017—2018   学年度“优秀工作者”称号</w:t>
      </w:r>
    </w:p>
    <w:p w:rsidR="009D2AE7" w:rsidRDefault="009D2AE7">
      <w:pPr>
        <w:rPr>
          <w:rFonts w:ascii="黑体" w:eastAsia="黑体" w:hAnsi="黑体" w:cs="Arial Unicode MS" w:hint="eastAsia"/>
          <w:b/>
          <w:lang w:eastAsia="zh-CN"/>
        </w:rPr>
      </w:pPr>
    </w:p>
    <w:p w:rsidR="009D2AE7" w:rsidRDefault="009D2AE7">
      <w:pPr>
        <w:rPr>
          <w:rFonts w:ascii="黑体" w:eastAsia="黑体" w:hAnsi="黑体" w:cs="Arial Unicode MS" w:hint="eastAsia"/>
          <w:b/>
          <w:lang w:eastAsia="zh-CN"/>
        </w:rPr>
      </w:pPr>
      <w:r>
        <w:rPr>
          <w:rFonts w:ascii="黑体" w:eastAsia="黑体" w:hAnsi="黑体" w:cs="Arial Unicode MS" w:hint="eastAsia"/>
          <w:b/>
          <w:lang w:eastAsia="zh-CN"/>
        </w:rPr>
        <w:t>2017-2018   学年度“民族舞课间操一等奖”</w:t>
      </w:r>
    </w:p>
    <w:p w:rsidR="009D2AE7" w:rsidRDefault="009D2AE7">
      <w:pPr>
        <w:rPr>
          <w:rFonts w:ascii="黑体" w:eastAsia="黑体" w:hAnsi="黑体" w:cs="Arial Unicode MS"/>
          <w:b/>
          <w:lang w:eastAsia="zh-CN"/>
        </w:rPr>
      </w:pPr>
    </w:p>
    <w:p w:rsidR="00165B94" w:rsidRDefault="00C353FB">
      <w:pPr>
        <w:rPr>
          <w:rFonts w:ascii="黑体" w:eastAsia="黑体" w:hAnsi="黑体" w:cs="Arial Unicode MS"/>
          <w:b/>
          <w:lang w:eastAsia="zh-CN"/>
        </w:rPr>
      </w:pPr>
      <w:r>
        <w:rPr>
          <w:rFonts w:ascii="黑体" w:eastAsia="黑体" w:hAnsi="黑体" w:cs="Arial Unicode MS" w:hint="eastAsia"/>
          <w:b/>
          <w:lang w:eastAsia="zh-CN"/>
        </w:rPr>
        <w:t>2018—2019  学年度</w:t>
      </w:r>
      <w:r w:rsidR="00165B94">
        <w:rPr>
          <w:rFonts w:ascii="黑体" w:eastAsia="黑体" w:hAnsi="黑体" w:cs="Arial Unicode MS" w:hint="eastAsia"/>
          <w:b/>
          <w:lang w:eastAsia="zh-CN"/>
        </w:rPr>
        <w:t>校级奖学金</w:t>
      </w:r>
    </w:p>
    <w:p w:rsidR="00165B94" w:rsidRDefault="00165B94" w:rsidP="009D2AE7">
      <w:pPr>
        <w:rPr>
          <w:rFonts w:ascii="黑体" w:eastAsia="黑体" w:hAnsi="黑体" w:cs="Arial Unicode MS"/>
          <w:b/>
          <w:lang w:eastAsia="zh-CN"/>
        </w:rPr>
      </w:pPr>
    </w:p>
    <w:p w:rsidR="00165B94" w:rsidRDefault="00165B94">
      <w:pPr>
        <w:rPr>
          <w:rFonts w:ascii="黑体" w:eastAsia="黑体" w:hAnsi="黑体" w:cs="Arial Unicode MS"/>
          <w:b/>
          <w:lang w:eastAsia="zh-CN"/>
        </w:rPr>
      </w:pPr>
    </w:p>
    <w:p w:rsidR="00165B94" w:rsidRDefault="00165B94">
      <w:pPr>
        <w:rPr>
          <w:rFonts w:ascii="黑体" w:eastAsia="黑体" w:hAnsi="黑体" w:cs="Arial Unicode MS"/>
          <w:b/>
          <w:lang w:eastAsia="zh-CN"/>
        </w:rPr>
      </w:pPr>
    </w:p>
    <w:p w:rsidR="009D2AE7" w:rsidRPr="009D2AE7" w:rsidRDefault="00C90AA4" w:rsidP="009D2AE7">
      <w:pPr>
        <w:rPr>
          <w:rFonts w:ascii="黑体" w:eastAsia="黑体" w:hAnsi="黑体" w:cs="Arial Unicode MS"/>
          <w:b/>
          <w:color w:val="538135" w:themeColor="accent6" w:themeShade="BF"/>
          <w:sz w:val="28"/>
          <w:szCs w:val="28"/>
          <w:lang w:eastAsia="zh-CN"/>
        </w:rPr>
      </w:pPr>
      <w:r>
        <w:rPr>
          <w:rFonts w:ascii="黑体" w:eastAsia="黑体" w:hAnsi="黑体" w:cs="Arial Unicode MS"/>
          <w:b/>
          <w:noProof/>
          <w:sz w:val="28"/>
          <w:szCs w:val="28"/>
          <w:lang w:eastAsia="zh-CN"/>
        </w:rPr>
        <w:pict>
          <v:shape id="_x0000_s2068" type="#_x0000_t109" style="position:absolute;left:0;text-align:left;margin-left:-13.35pt;margin-top:10.55pt;width:12.4pt;height:14.25pt;z-index:251665408" fillcolor="#538135 [2409]" strokecolor="#f2f2f2 [3041]" strokeweight="3pt">
            <v:shadow on="t" type="perspective" color="#7f7f7f [1601]" opacity=".5" offset="1pt" offset2="-1pt"/>
          </v:shape>
        </w:pict>
      </w:r>
      <w:r w:rsidR="009D2AE7">
        <w:rPr>
          <w:rFonts w:ascii="黑体" w:eastAsia="黑体" w:hAnsi="黑体" w:cs="Arial Unicode MS" w:hint="eastAsia"/>
          <w:b/>
          <w:sz w:val="28"/>
          <w:szCs w:val="28"/>
          <w:lang w:eastAsia="zh-CN"/>
        </w:rPr>
        <w:t xml:space="preserve">自荐信/  </w:t>
      </w:r>
      <w:r w:rsidR="009D2AE7">
        <w:rPr>
          <w:rFonts w:ascii="黑体" w:eastAsia="黑体" w:hAnsi="黑体" w:cs="Arial Unicode MS" w:hint="eastAsia"/>
          <w:b/>
          <w:color w:val="538135" w:themeColor="accent6" w:themeShade="BF"/>
          <w:sz w:val="28"/>
          <w:szCs w:val="28"/>
          <w:lang w:eastAsia="zh-CN"/>
        </w:rPr>
        <w:tab/>
        <w:t>COVER LETTER</w:t>
      </w:r>
    </w:p>
    <w:p w:rsidR="009D2AE7" w:rsidRPr="00EB029C" w:rsidRDefault="009D2AE7" w:rsidP="009D2AE7">
      <w:pPr>
        <w:pStyle w:val="a8"/>
        <w:shd w:val="clear" w:color="auto" w:fill="FFFFFF"/>
        <w:spacing w:before="150" w:beforeAutospacing="0" w:after="0" w:afterAutospacing="0" w:line="405" w:lineRule="atLeast"/>
        <w:ind w:left="225"/>
        <w:rPr>
          <w:rFonts w:ascii="MingLiU_HKSCS-ExtB" w:eastAsia="MingLiU_HKSCS-ExtB" w:hAnsi="MingLiU_HKSCS-ExtB" w:cs="Arial"/>
          <w:b/>
          <w:color w:val="595959" w:themeColor="text1" w:themeTint="A6"/>
        </w:rPr>
      </w:pPr>
      <w:r>
        <w:rPr>
          <w:rFonts w:ascii="Arial" w:hAnsi="Arial" w:cs="Arial"/>
          <w:color w:val="222222"/>
          <w:sz w:val="21"/>
          <w:szCs w:val="21"/>
        </w:rPr>
        <w:t xml:space="preserve">　</w:t>
      </w:r>
      <w:r w:rsidRPr="00EB029C">
        <w:rPr>
          <w:rFonts w:ascii="Arial" w:hAnsi="Arial" w:cs="Arial"/>
          <w:color w:val="595959" w:themeColor="text1" w:themeTint="A6"/>
          <w:sz w:val="21"/>
          <w:szCs w:val="21"/>
        </w:rPr>
        <w:t xml:space="preserve">　</w:t>
      </w:r>
      <w:r w:rsidRPr="00EB029C">
        <w:rPr>
          <w:rFonts w:ascii="MingLiU_HKSCS-ExtB" w:hAnsi="Arial" w:cs="Arial"/>
          <w:b/>
          <w:color w:val="595959" w:themeColor="text1" w:themeTint="A6"/>
        </w:rPr>
        <w:t>尊敬的校领导：</w:t>
      </w:r>
    </w:p>
    <w:p w:rsidR="009D2AE7" w:rsidRPr="00EB029C" w:rsidRDefault="009D2AE7" w:rsidP="009D2AE7">
      <w:pPr>
        <w:pStyle w:val="a8"/>
        <w:shd w:val="clear" w:color="auto" w:fill="FFFFFF"/>
        <w:spacing w:before="150" w:beforeAutospacing="0" w:after="0" w:afterAutospacing="0" w:line="405" w:lineRule="atLeast"/>
        <w:ind w:left="225"/>
        <w:rPr>
          <w:rFonts w:ascii="MingLiU_HKSCS-ExtB" w:eastAsia="MingLiU_HKSCS-ExtB" w:hAnsi="MingLiU_HKSCS-ExtB" w:cs="Arial"/>
          <w:b/>
          <w:color w:val="595959" w:themeColor="text1" w:themeTint="A6"/>
        </w:rPr>
      </w:pPr>
      <w:r w:rsidRPr="00EB029C">
        <w:rPr>
          <w:rFonts w:ascii="MingLiU_HKSCS-ExtB" w:hAnsi="Arial" w:cs="Arial"/>
          <w:b/>
          <w:color w:val="595959" w:themeColor="text1" w:themeTint="A6"/>
        </w:rPr>
        <w:t xml:space="preserve">　　您好</w:t>
      </w:r>
      <w:r w:rsidRPr="00EB029C">
        <w:rPr>
          <w:rFonts w:ascii="MingLiU_HKSCS-ExtB" w:eastAsia="MingLiU_HKSCS-ExtB" w:hAnsi="MingLiU_HKSCS-ExtB" w:cs="Arial"/>
          <w:b/>
          <w:color w:val="595959" w:themeColor="text1" w:themeTint="A6"/>
        </w:rPr>
        <w:t>!</w:t>
      </w:r>
    </w:p>
    <w:p w:rsidR="009D2AE7" w:rsidRPr="00EB029C" w:rsidRDefault="009D2AE7" w:rsidP="009D2AE7">
      <w:pPr>
        <w:pStyle w:val="a8"/>
        <w:shd w:val="clear" w:color="auto" w:fill="FFFFFF"/>
        <w:spacing w:before="150" w:beforeAutospacing="0" w:after="0" w:afterAutospacing="0" w:line="405" w:lineRule="atLeast"/>
        <w:ind w:left="225"/>
        <w:rPr>
          <w:rFonts w:ascii="MingLiU_HKSCS-ExtB" w:eastAsia="MingLiU_HKSCS-ExtB" w:hAnsi="MingLiU_HKSCS-ExtB" w:cs="Arial"/>
          <w:b/>
          <w:color w:val="595959" w:themeColor="text1" w:themeTint="A6"/>
        </w:rPr>
      </w:pPr>
      <w:r w:rsidRPr="00EB029C">
        <w:rPr>
          <w:rFonts w:ascii="MingLiU_HKSCS-ExtB" w:hAnsi="Arial" w:cs="Arial"/>
          <w:b/>
          <w:color w:val="595959" w:themeColor="text1" w:themeTint="A6"/>
        </w:rPr>
        <w:t xml:space="preserve">　　首先，真诚地感谢你从百忙之中抽出时间来看我的自荐材料</w:t>
      </w:r>
      <w:r w:rsidRPr="00EB029C">
        <w:rPr>
          <w:rFonts w:ascii="MingLiU_HKSCS-ExtB" w:eastAsia="MingLiU_HKSCS-ExtB" w:hAnsi="MingLiU_HKSCS-ExtB" w:cs="Arial"/>
          <w:b/>
          <w:color w:val="595959" w:themeColor="text1" w:themeTint="A6"/>
        </w:rPr>
        <w:t>!</w:t>
      </w:r>
      <w:r w:rsidRPr="00EB029C">
        <w:rPr>
          <w:rFonts w:ascii="MingLiU_HKSCS-ExtB" w:hAnsi="Arial" w:cs="Arial"/>
          <w:b/>
          <w:color w:val="595959" w:themeColor="text1" w:themeTint="A6"/>
        </w:rPr>
        <w:t>为一个即将毕业的学生打开了一扇通往成功的期望之路，我将会以我最大的努力来帮忙贵园，为贵园作出自己最大的工作业绩</w:t>
      </w:r>
      <w:r w:rsidRPr="00EB029C">
        <w:rPr>
          <w:rFonts w:ascii="MingLiU_HKSCS-ExtB" w:eastAsia="MingLiU_HKSCS-ExtB" w:hAnsi="MingLiU_HKSCS-ExtB" w:cs="Arial"/>
          <w:b/>
          <w:color w:val="595959" w:themeColor="text1" w:themeTint="A6"/>
        </w:rPr>
        <w:t>!</w:t>
      </w:r>
    </w:p>
    <w:p w:rsidR="009D2AE7" w:rsidRPr="00EB029C" w:rsidRDefault="009D2AE7" w:rsidP="009D2AE7">
      <w:pPr>
        <w:pStyle w:val="a8"/>
        <w:shd w:val="clear" w:color="auto" w:fill="FFFFFF"/>
        <w:spacing w:before="150" w:beforeAutospacing="0" w:after="0" w:afterAutospacing="0" w:line="405" w:lineRule="atLeast"/>
        <w:ind w:left="225"/>
        <w:rPr>
          <w:rFonts w:ascii="MingLiU_HKSCS-ExtB" w:eastAsia="MingLiU_HKSCS-ExtB" w:hAnsi="MingLiU_HKSCS-ExtB" w:cs="Arial"/>
          <w:b/>
          <w:color w:val="595959" w:themeColor="text1" w:themeTint="A6"/>
        </w:rPr>
      </w:pPr>
      <w:r w:rsidRPr="00EB029C">
        <w:rPr>
          <w:rFonts w:ascii="MingLiU_HKSCS-ExtB" w:hAnsi="Arial" w:cs="Arial"/>
          <w:b/>
          <w:color w:val="595959" w:themeColor="text1" w:themeTint="A6"/>
        </w:rPr>
        <w:t xml:space="preserve">　　我是</w:t>
      </w:r>
      <w:r w:rsidR="00EB029C" w:rsidRPr="00EB029C">
        <w:rPr>
          <w:rFonts w:ascii="MingLiU_HKSCS-ExtB" w:hAnsi="Arial" w:cs="Arial"/>
          <w:b/>
          <w:color w:val="595959" w:themeColor="text1" w:themeTint="A6"/>
        </w:rPr>
        <w:t>滇西科技师范学院</w:t>
      </w:r>
      <w:r w:rsidR="00EB029C" w:rsidRPr="00EB029C">
        <w:rPr>
          <w:rFonts w:ascii="MingLiU_HKSCS-ExtB" w:eastAsia="MingLiU_HKSCS-ExtB" w:hAnsi="MingLiU_HKSCS-ExtB" w:cs="Arial"/>
          <w:b/>
          <w:color w:val="595959" w:themeColor="text1" w:themeTint="A6"/>
        </w:rPr>
        <w:t>20</w:t>
      </w:r>
      <w:r w:rsidR="00EB029C" w:rsidRPr="00EB029C">
        <w:rPr>
          <w:rFonts w:ascii="MingLiU_HKSCS-ExtB" w:eastAsia="MingLiU_HKSCS-ExtB" w:hAnsi="MingLiU_HKSCS-ExtB" w:cs="Arial" w:hint="eastAsia"/>
          <w:b/>
          <w:color w:val="595959" w:themeColor="text1" w:themeTint="A6"/>
        </w:rPr>
        <w:t>17</w:t>
      </w:r>
      <w:r w:rsidRPr="00EB029C">
        <w:rPr>
          <w:rFonts w:ascii="MingLiU_HKSCS-ExtB" w:hAnsi="Arial" w:cs="Arial"/>
          <w:b/>
          <w:color w:val="595959" w:themeColor="text1" w:themeTint="A6"/>
        </w:rPr>
        <w:t>届的一名毕业生，怀着对贵校的尊重与向往，我真挚地写了这封自荐信，向您展示一个完全真实的我，期望贵园能接纳我成为其中的一员。</w:t>
      </w:r>
    </w:p>
    <w:p w:rsidR="009D2AE7" w:rsidRPr="00EB029C" w:rsidRDefault="009D2AE7" w:rsidP="009D2AE7">
      <w:pPr>
        <w:pStyle w:val="a8"/>
        <w:shd w:val="clear" w:color="auto" w:fill="FFFFFF"/>
        <w:spacing w:before="0" w:beforeAutospacing="0" w:after="0" w:afterAutospacing="0" w:line="405" w:lineRule="atLeast"/>
        <w:ind w:left="225"/>
        <w:rPr>
          <w:rFonts w:ascii="MingLiU_HKSCS-ExtB" w:eastAsia="MingLiU_HKSCS-ExtB" w:hAnsi="MingLiU_HKSCS-ExtB" w:cs="Arial"/>
          <w:b/>
          <w:color w:val="595959" w:themeColor="text1" w:themeTint="A6"/>
        </w:rPr>
      </w:pPr>
      <w:r w:rsidRPr="00EB029C">
        <w:rPr>
          <w:rFonts w:ascii="MingLiU_HKSCS-ExtB" w:hAnsi="Arial" w:cs="Arial"/>
          <w:b/>
          <w:color w:val="595959" w:themeColor="text1" w:themeTint="A6"/>
        </w:rPr>
        <w:t xml:space="preserve">　　我是一个性格开朗、极富耐心和职责心的师范学生。开朗的性格使我充满活力，而且从容自信的应对学习、工作与生活。我具有爱心和强烈的职业道德感，勇于超越自我是我的人生信条，具有远大的目标是我不断前进的动力，能在平凡的教育岗位上做出不平凡的业绩是我的人生追求。</w:t>
      </w:r>
    </w:p>
    <w:p w:rsidR="009D2AE7" w:rsidRPr="00EB029C" w:rsidRDefault="009D2AE7" w:rsidP="009D2AE7">
      <w:pPr>
        <w:pStyle w:val="a8"/>
        <w:shd w:val="clear" w:color="auto" w:fill="FFFFFF"/>
        <w:spacing w:before="150" w:beforeAutospacing="0" w:after="0" w:afterAutospacing="0" w:line="405" w:lineRule="atLeast"/>
        <w:ind w:left="225"/>
        <w:rPr>
          <w:rFonts w:ascii="MingLiU_HKSCS-ExtB" w:eastAsia="MingLiU_HKSCS-ExtB" w:hAnsi="MingLiU_HKSCS-ExtB" w:cs="Arial"/>
          <w:b/>
          <w:color w:val="595959" w:themeColor="text1" w:themeTint="A6"/>
        </w:rPr>
      </w:pPr>
      <w:r w:rsidRPr="00EB029C">
        <w:rPr>
          <w:rFonts w:ascii="MingLiU_HKSCS-ExtB" w:hAnsi="Arial" w:cs="Arial"/>
          <w:b/>
          <w:color w:val="595959" w:themeColor="text1" w:themeTint="A6"/>
        </w:rPr>
        <w:t xml:space="preserve">　　我来自农村，艰苦的条件磨练出我顽强拼搏、不怕吃苦的坚韧个性。我很平凡，但我不甘平庸。未来的道路上充满了机遇与挑战，我正激越豪情、满怀斗志准备迎接。我坚定地认为：天生我材必有用，付出总会有回报</w:t>
      </w:r>
      <w:r w:rsidRPr="00EB029C">
        <w:rPr>
          <w:rFonts w:ascii="MingLiU_HKSCS-ExtB" w:eastAsia="MingLiU_HKSCS-ExtB" w:hAnsi="MingLiU_HKSCS-ExtB" w:cs="Arial"/>
          <w:b/>
          <w:color w:val="595959" w:themeColor="text1" w:themeTint="A6"/>
        </w:rPr>
        <w:t>!</w:t>
      </w:r>
    </w:p>
    <w:p w:rsidR="009D2AE7" w:rsidRPr="00EB029C" w:rsidRDefault="009D2AE7" w:rsidP="009D2AE7">
      <w:pPr>
        <w:pStyle w:val="a8"/>
        <w:shd w:val="clear" w:color="auto" w:fill="FFFFFF"/>
        <w:spacing w:before="150" w:beforeAutospacing="0" w:after="0" w:afterAutospacing="0" w:line="405" w:lineRule="atLeast"/>
        <w:ind w:left="225"/>
        <w:rPr>
          <w:rFonts w:ascii="MingLiU_HKSCS-ExtB" w:eastAsia="MingLiU_HKSCS-ExtB" w:hAnsi="MingLiU_HKSCS-ExtB" w:cs="Arial"/>
          <w:b/>
          <w:color w:val="595959" w:themeColor="text1" w:themeTint="A6"/>
        </w:rPr>
      </w:pPr>
      <w:r w:rsidRPr="00EB029C">
        <w:rPr>
          <w:rFonts w:ascii="MingLiU_HKSCS-ExtB" w:hAnsi="Arial" w:cs="Arial"/>
          <w:b/>
          <w:color w:val="595959" w:themeColor="text1" w:themeTint="A6"/>
        </w:rPr>
        <w:t xml:space="preserve">　　我深深地懂得：昨日的成绩已成为历史，在这个竞争激烈的这天，只有脚踏实地、坚持不懈地努力，才能获得明天的辉煌</w:t>
      </w:r>
      <w:r w:rsidRPr="00EB029C">
        <w:rPr>
          <w:rFonts w:ascii="MingLiU_HKSCS-ExtB" w:eastAsia="MingLiU_HKSCS-ExtB" w:hAnsi="MingLiU_HKSCS-ExtB" w:cs="Arial"/>
          <w:b/>
          <w:color w:val="595959" w:themeColor="text1" w:themeTint="A6"/>
        </w:rPr>
        <w:t>;</w:t>
      </w:r>
      <w:r w:rsidRPr="00EB029C">
        <w:rPr>
          <w:rFonts w:ascii="MingLiU_HKSCS-ExtB" w:hAnsi="Arial" w:cs="Arial"/>
          <w:b/>
          <w:color w:val="595959" w:themeColor="text1" w:themeTint="A6"/>
        </w:rPr>
        <w:t>只有不断培养潜力，提高素质，挖掘内在的潜能，才能使自己立于不败之地。本着检验自我、锻炼自我、展现自我的目的，我来了。也许我并不完美，但我很自信：给我一次机会，我会尽我最大的努力让你满意。</w:t>
      </w:r>
    </w:p>
    <w:p w:rsidR="009D2AE7" w:rsidRPr="00EB029C" w:rsidRDefault="009D2AE7" w:rsidP="009D2AE7">
      <w:pPr>
        <w:pStyle w:val="a8"/>
        <w:shd w:val="clear" w:color="auto" w:fill="FFFFFF"/>
        <w:spacing w:before="150" w:beforeAutospacing="0" w:after="0" w:afterAutospacing="0" w:line="405" w:lineRule="atLeast"/>
        <w:ind w:left="225"/>
        <w:rPr>
          <w:rFonts w:ascii="MingLiU_HKSCS-ExtB" w:eastAsia="MingLiU_HKSCS-ExtB" w:hAnsi="MingLiU_HKSCS-ExtB" w:cs="Arial"/>
          <w:b/>
          <w:color w:val="595959" w:themeColor="text1" w:themeTint="A6"/>
        </w:rPr>
      </w:pPr>
      <w:r w:rsidRPr="00EB029C">
        <w:rPr>
          <w:rFonts w:ascii="MingLiU_HKSCS-ExtB" w:hAnsi="Arial" w:cs="Arial"/>
          <w:b/>
          <w:color w:val="595959" w:themeColor="text1" w:themeTint="A6"/>
        </w:rPr>
        <w:t xml:space="preserve">　　从小我就有当一名老师的愿望，如今愿望即将实现了，十分的开心，我怀着满腔的热情与信心去挑战第一份工作。我相信自己饱满的工作热情以及认真好学的态度完全能够使我更快的适应这份新工作。</w:t>
      </w:r>
    </w:p>
    <w:p w:rsidR="009D2AE7" w:rsidRPr="00EB029C" w:rsidRDefault="009D2AE7" w:rsidP="009D2AE7">
      <w:pPr>
        <w:pStyle w:val="a8"/>
        <w:shd w:val="clear" w:color="auto" w:fill="FFFFFF"/>
        <w:spacing w:before="150" w:beforeAutospacing="0" w:after="0" w:afterAutospacing="0" w:line="405" w:lineRule="atLeast"/>
        <w:ind w:left="225"/>
        <w:rPr>
          <w:rFonts w:ascii="MingLiU_HKSCS-ExtB" w:eastAsia="MingLiU_HKSCS-ExtB" w:hAnsi="MingLiU_HKSCS-ExtB" w:cs="Arial"/>
          <w:b/>
          <w:color w:val="595959" w:themeColor="text1" w:themeTint="A6"/>
        </w:rPr>
      </w:pPr>
      <w:r w:rsidRPr="00EB029C">
        <w:rPr>
          <w:rFonts w:ascii="MingLiU_HKSCS-ExtB" w:hAnsi="Arial" w:cs="Arial"/>
          <w:b/>
          <w:color w:val="595959" w:themeColor="text1" w:themeTint="A6"/>
        </w:rPr>
        <w:t xml:space="preserve">　　期望透过我的这封自荐信，能使您对我有一个更全面深入的了解，我愿意以极大的热情与职责心投入到贵园的发展建设中去。您的选取是我的期望。给我一次机会还您一份惊喜。期盼您的回复</w:t>
      </w:r>
      <w:r w:rsidRPr="00EB029C">
        <w:rPr>
          <w:rFonts w:ascii="MingLiU_HKSCS-ExtB" w:eastAsia="MingLiU_HKSCS-ExtB" w:hAnsi="MingLiU_HKSCS-ExtB" w:cs="Arial"/>
          <w:b/>
          <w:color w:val="595959" w:themeColor="text1" w:themeTint="A6"/>
        </w:rPr>
        <w:t>!</w:t>
      </w:r>
    </w:p>
    <w:p w:rsidR="009D2AE7" w:rsidRPr="00EB029C" w:rsidRDefault="009D2AE7" w:rsidP="009D2AE7">
      <w:pPr>
        <w:pStyle w:val="a8"/>
        <w:shd w:val="clear" w:color="auto" w:fill="FFFFFF"/>
        <w:spacing w:before="150" w:beforeAutospacing="0" w:after="0" w:afterAutospacing="0" w:line="405" w:lineRule="atLeast"/>
        <w:ind w:left="225"/>
        <w:rPr>
          <w:rFonts w:ascii="MingLiU_HKSCS-ExtB" w:eastAsia="MingLiU_HKSCS-ExtB" w:hAnsi="MingLiU_HKSCS-ExtB" w:cs="Arial"/>
          <w:b/>
          <w:color w:val="595959" w:themeColor="text1" w:themeTint="A6"/>
        </w:rPr>
      </w:pPr>
      <w:r w:rsidRPr="00EB029C">
        <w:rPr>
          <w:rFonts w:ascii="MingLiU_HKSCS-ExtB" w:hAnsi="Arial" w:cs="Arial"/>
          <w:b/>
          <w:color w:val="595959" w:themeColor="text1" w:themeTint="A6"/>
        </w:rPr>
        <w:t xml:space="preserve">　　最后衷心的期望能得到您的赏识与任用</w:t>
      </w:r>
      <w:r w:rsidRPr="00EB029C">
        <w:rPr>
          <w:rFonts w:ascii="MingLiU_HKSCS-ExtB" w:eastAsia="MingLiU_HKSCS-ExtB" w:hAnsi="MingLiU_HKSCS-ExtB" w:cs="Arial"/>
          <w:b/>
          <w:color w:val="595959" w:themeColor="text1" w:themeTint="A6"/>
        </w:rPr>
        <w:t>!</w:t>
      </w:r>
      <w:r w:rsidRPr="00EB029C">
        <w:rPr>
          <w:rFonts w:ascii="MingLiU_HKSCS-ExtB" w:hAnsi="Arial" w:cs="Arial"/>
          <w:b/>
          <w:color w:val="595959" w:themeColor="text1" w:themeTint="A6"/>
        </w:rPr>
        <w:t>谢谢</w:t>
      </w:r>
      <w:r w:rsidRPr="00EB029C">
        <w:rPr>
          <w:rFonts w:ascii="MingLiU_HKSCS-ExtB" w:eastAsia="MingLiU_HKSCS-ExtB" w:hAnsi="MingLiU_HKSCS-ExtB" w:cs="Arial"/>
          <w:b/>
          <w:color w:val="595959" w:themeColor="text1" w:themeTint="A6"/>
        </w:rPr>
        <w:t>!</w:t>
      </w:r>
    </w:p>
    <w:p w:rsidR="009D2AE7" w:rsidRPr="00EB029C" w:rsidRDefault="009D2AE7" w:rsidP="009D2AE7">
      <w:pPr>
        <w:pStyle w:val="a8"/>
        <w:shd w:val="clear" w:color="auto" w:fill="FFFFFF"/>
        <w:spacing w:before="150" w:beforeAutospacing="0" w:after="0" w:afterAutospacing="0" w:line="405" w:lineRule="atLeast"/>
        <w:ind w:left="225"/>
        <w:rPr>
          <w:rFonts w:ascii="MingLiU_HKSCS-ExtB" w:eastAsia="MingLiU_HKSCS-ExtB" w:hAnsi="MingLiU_HKSCS-ExtB" w:cs="Arial"/>
          <w:b/>
          <w:color w:val="595959" w:themeColor="text1" w:themeTint="A6"/>
        </w:rPr>
      </w:pPr>
      <w:r w:rsidRPr="00EB029C">
        <w:rPr>
          <w:rFonts w:ascii="MingLiU_HKSCS-ExtB" w:hAnsi="Arial" w:cs="Arial"/>
          <w:b/>
          <w:color w:val="595959" w:themeColor="text1" w:themeTint="A6"/>
        </w:rPr>
        <w:t xml:space="preserve">　　此致</w:t>
      </w:r>
    </w:p>
    <w:p w:rsidR="00165B94" w:rsidRPr="00EB029C" w:rsidRDefault="009D2AE7" w:rsidP="00EB029C">
      <w:pPr>
        <w:pStyle w:val="a8"/>
        <w:shd w:val="clear" w:color="auto" w:fill="FFFFFF"/>
        <w:spacing w:before="150" w:beforeAutospacing="0" w:after="0" w:afterAutospacing="0" w:line="405" w:lineRule="atLeast"/>
        <w:ind w:left="225"/>
        <w:rPr>
          <w:rFonts w:ascii="MingLiU_HKSCS-ExtB" w:eastAsia="MingLiU_HKSCS-ExtB" w:hAnsi="MingLiU_HKSCS-ExtB" w:cs="Arial" w:hint="eastAsia"/>
          <w:b/>
          <w:color w:val="595959" w:themeColor="text1" w:themeTint="A6"/>
        </w:rPr>
      </w:pPr>
      <w:r w:rsidRPr="00EB029C">
        <w:rPr>
          <w:rFonts w:ascii="MingLiU_HKSCS-ExtB" w:hAnsi="Arial" w:cs="Arial"/>
          <w:b/>
          <w:color w:val="595959" w:themeColor="text1" w:themeTint="A6"/>
        </w:rPr>
        <w:t xml:space="preserve">　　敬礼</w:t>
      </w:r>
    </w:p>
    <w:p w:rsidR="00EB029C" w:rsidRPr="00EB029C" w:rsidRDefault="00EB029C" w:rsidP="00EB029C">
      <w:pPr>
        <w:pStyle w:val="a8"/>
        <w:shd w:val="clear" w:color="auto" w:fill="FFFFFF"/>
        <w:spacing w:before="150" w:beforeAutospacing="0" w:after="0" w:afterAutospacing="0" w:line="405" w:lineRule="atLeast"/>
        <w:ind w:left="225"/>
        <w:rPr>
          <w:rFonts w:ascii="Arial" w:hAnsi="Arial" w:cs="Arial"/>
          <w:color w:val="222222"/>
          <w:sz w:val="21"/>
          <w:szCs w:val="21"/>
        </w:rPr>
      </w:pPr>
    </w:p>
    <w:sectPr w:rsidR="00EB029C" w:rsidRPr="00EB029C" w:rsidSect="00652C14">
      <w:pgSz w:w="11900" w:h="16840"/>
      <w:pgMar w:top="1134" w:right="1077" w:bottom="1440" w:left="1077"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2D9A" w:rsidRDefault="008F2D9A" w:rsidP="0007769E">
      <w:r>
        <w:separator/>
      </w:r>
    </w:p>
  </w:endnote>
  <w:endnote w:type="continuationSeparator" w:id="1">
    <w:p w:rsidR="008F2D9A" w:rsidRDefault="008F2D9A" w:rsidP="0007769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ingLiU_HKSCS-ExtB">
    <w:panose1 w:val="02020500000000000000"/>
    <w:charset w:val="88"/>
    <w:family w:val="roman"/>
    <w:pitch w:val="variable"/>
    <w:sig w:usb0="8000002F" w:usb1="0A080008" w:usb2="00000010" w:usb3="00000000" w:csb0="0010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2D9A" w:rsidRDefault="008F2D9A" w:rsidP="0007769E">
      <w:r>
        <w:separator/>
      </w:r>
    </w:p>
  </w:footnote>
  <w:footnote w:type="continuationSeparator" w:id="1">
    <w:p w:rsidR="008F2D9A" w:rsidRDefault="008F2D9A" w:rsidP="000776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54559"/>
    <w:multiLevelType w:val="hybridMultilevel"/>
    <w:tmpl w:val="36F6E39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E4B1777"/>
    <w:multiLevelType w:val="multilevel"/>
    <w:tmpl w:val="0E4B1777"/>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nsid w:val="31F128BF"/>
    <w:multiLevelType w:val="multilevel"/>
    <w:tmpl w:val="31F128B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nsid w:val="34172579"/>
    <w:multiLevelType w:val="multilevel"/>
    <w:tmpl w:val="3417257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nsid w:val="37CD65D6"/>
    <w:multiLevelType w:val="multilevel"/>
    <w:tmpl w:val="1DFEE052"/>
    <w:lvl w:ilvl="0">
      <w:start w:val="1"/>
      <w:numFmt w:val="bullet"/>
      <w:lvlText w:val=""/>
      <w:lvlJc w:val="left"/>
      <w:pPr>
        <w:ind w:left="480" w:hanging="480"/>
      </w:pPr>
      <w:rPr>
        <w:rFonts w:ascii="Wingdings" w:hAnsi="Wingdings" w:hint="default"/>
        <w:color w:val="538135" w:themeColor="accent6" w:themeShade="BF"/>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5122">
      <o:colormenu v:ext="edit" fillcolor="none [2409]"/>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2C14"/>
    <w:rsid w:val="0007769E"/>
    <w:rsid w:val="00165B94"/>
    <w:rsid w:val="001D4EA3"/>
    <w:rsid w:val="00325FB6"/>
    <w:rsid w:val="005A5528"/>
    <w:rsid w:val="006152FF"/>
    <w:rsid w:val="00652C14"/>
    <w:rsid w:val="006C1D9E"/>
    <w:rsid w:val="0088557F"/>
    <w:rsid w:val="008F2D9A"/>
    <w:rsid w:val="009107AF"/>
    <w:rsid w:val="009D2AE7"/>
    <w:rsid w:val="00A00DE5"/>
    <w:rsid w:val="00AA5D0E"/>
    <w:rsid w:val="00AC53A6"/>
    <w:rsid w:val="00C353FB"/>
    <w:rsid w:val="00C90AA4"/>
    <w:rsid w:val="00D439C9"/>
    <w:rsid w:val="00E97A40"/>
    <w:rsid w:val="00EB029C"/>
    <w:rsid w:val="00F41C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24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C14"/>
    <w:pPr>
      <w:widowControl w:val="0"/>
      <w:jc w:val="both"/>
    </w:pPr>
    <w:rPr>
      <w:rFonts w:asciiTheme="minorHAnsi" w:eastAsiaTheme="minorEastAsia" w:hAnsiTheme="minorHAnsi" w:cstheme="minorBidi"/>
      <w:kern w:val="2"/>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52C14"/>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652C14"/>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rsid w:val="00652C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652C14"/>
    <w:pPr>
      <w:ind w:firstLineChars="200" w:firstLine="420"/>
    </w:pPr>
  </w:style>
  <w:style w:type="character" w:customStyle="1" w:styleId="Char0">
    <w:name w:val="页眉 Char"/>
    <w:basedOn w:val="a0"/>
    <w:link w:val="a4"/>
    <w:uiPriority w:val="99"/>
    <w:qFormat/>
    <w:rsid w:val="00652C14"/>
    <w:rPr>
      <w:kern w:val="2"/>
      <w:sz w:val="18"/>
      <w:szCs w:val="18"/>
      <w:lang w:eastAsia="en-US"/>
    </w:rPr>
  </w:style>
  <w:style w:type="character" w:customStyle="1" w:styleId="Char">
    <w:name w:val="页脚 Char"/>
    <w:basedOn w:val="a0"/>
    <w:link w:val="a3"/>
    <w:uiPriority w:val="99"/>
    <w:qFormat/>
    <w:rsid w:val="00652C14"/>
    <w:rPr>
      <w:kern w:val="2"/>
      <w:sz w:val="18"/>
      <w:szCs w:val="18"/>
      <w:lang w:eastAsia="en-US"/>
    </w:rPr>
  </w:style>
  <w:style w:type="paragraph" w:styleId="a6">
    <w:name w:val="Balloon Text"/>
    <w:basedOn w:val="a"/>
    <w:link w:val="Char1"/>
    <w:uiPriority w:val="99"/>
    <w:semiHidden/>
    <w:unhideWhenUsed/>
    <w:rsid w:val="0007769E"/>
    <w:rPr>
      <w:sz w:val="18"/>
      <w:szCs w:val="18"/>
    </w:rPr>
  </w:style>
  <w:style w:type="character" w:customStyle="1" w:styleId="Char1">
    <w:name w:val="批注框文本 Char"/>
    <w:basedOn w:val="a0"/>
    <w:link w:val="a6"/>
    <w:uiPriority w:val="99"/>
    <w:semiHidden/>
    <w:rsid w:val="0007769E"/>
    <w:rPr>
      <w:rFonts w:asciiTheme="minorHAnsi" w:eastAsiaTheme="minorEastAsia" w:hAnsiTheme="minorHAnsi" w:cstheme="minorBidi"/>
      <w:kern w:val="2"/>
      <w:sz w:val="18"/>
      <w:szCs w:val="18"/>
      <w:lang w:eastAsia="en-US"/>
    </w:rPr>
  </w:style>
  <w:style w:type="character" w:styleId="a7">
    <w:name w:val="Hyperlink"/>
    <w:basedOn w:val="a0"/>
    <w:uiPriority w:val="99"/>
    <w:unhideWhenUsed/>
    <w:rsid w:val="0088557F"/>
    <w:rPr>
      <w:color w:val="0563C1" w:themeColor="hyperlink"/>
      <w:u w:val="single"/>
    </w:rPr>
  </w:style>
  <w:style w:type="paragraph" w:styleId="a8">
    <w:name w:val="Normal (Web)"/>
    <w:basedOn w:val="a"/>
    <w:uiPriority w:val="99"/>
    <w:unhideWhenUsed/>
    <w:rsid w:val="009D2AE7"/>
    <w:pPr>
      <w:widowControl/>
      <w:spacing w:before="100" w:beforeAutospacing="1" w:after="100" w:afterAutospacing="1"/>
      <w:jc w:val="left"/>
    </w:pPr>
    <w:rPr>
      <w:rFonts w:ascii="宋体" w:eastAsia="宋体" w:hAnsi="宋体" w:cs="宋体"/>
      <w:kern w:val="0"/>
      <w:lang w:eastAsia="zh-CN"/>
    </w:rPr>
  </w:style>
  <w:style w:type="paragraph" w:styleId="a9">
    <w:name w:val="Closing"/>
    <w:basedOn w:val="a"/>
    <w:link w:val="Char2"/>
    <w:uiPriority w:val="99"/>
    <w:unhideWhenUsed/>
    <w:rsid w:val="00EB029C"/>
    <w:pPr>
      <w:ind w:leftChars="2100" w:left="100"/>
    </w:pPr>
    <w:rPr>
      <w:rFonts w:ascii="Arial" w:eastAsia="宋体" w:hAnsi="Arial" w:cs="Arial"/>
      <w:color w:val="222222"/>
      <w:kern w:val="0"/>
      <w:sz w:val="21"/>
      <w:szCs w:val="21"/>
      <w:lang w:eastAsia="zh-CN"/>
    </w:rPr>
  </w:style>
  <w:style w:type="character" w:customStyle="1" w:styleId="Char2">
    <w:name w:val="结束语 Char"/>
    <w:basedOn w:val="a0"/>
    <w:link w:val="a9"/>
    <w:uiPriority w:val="99"/>
    <w:rsid w:val="00EB029C"/>
    <w:rPr>
      <w:rFonts w:ascii="Arial" w:hAnsi="Arial" w:cs="Arial"/>
      <w:color w:val="222222"/>
      <w:sz w:val="21"/>
      <w:szCs w:val="21"/>
    </w:rPr>
  </w:style>
</w:styles>
</file>

<file path=word/webSettings.xml><?xml version="1.0" encoding="utf-8"?>
<w:webSettings xmlns:r="http://schemas.openxmlformats.org/officeDocument/2006/relationships" xmlns:w="http://schemas.openxmlformats.org/wordprocessingml/2006/main">
  <w:divs>
    <w:div w:id="1007051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hyperlink" Target="mailto:943207687@qq.com"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D28BE56-97FB-4022-B1C9-705F30E07B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Pages>
  <Words>235</Words>
  <Characters>1340</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 (3)</dc:creator>
  <cp:lastModifiedBy>lenovo</cp:lastModifiedBy>
  <cp:revision>9</cp:revision>
  <cp:lastPrinted>2018-02-21T11:24:00Z</cp:lastPrinted>
  <dcterms:created xsi:type="dcterms:W3CDTF">2018-11-08T19:21:00Z</dcterms:created>
  <dcterms:modified xsi:type="dcterms:W3CDTF">2018-11-11T12:59:00Z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2052-9.0.0</vt:lpwstr>
  </property>
</Properties>
</file>